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5ACB" w14:textId="56CCE64B" w:rsidR="00381F21" w:rsidRPr="009C3BC0" w:rsidRDefault="006E16EE" w:rsidP="009C3BC0">
      <w:pPr>
        <w:jc w:val="center"/>
        <w:rPr>
          <w:sz w:val="28"/>
          <w:szCs w:val="28"/>
        </w:rPr>
      </w:pPr>
      <w:r w:rsidRPr="009C3BC0">
        <w:rPr>
          <w:sz w:val="28"/>
          <w:szCs w:val="28"/>
        </w:rPr>
        <w:t>第１回</w:t>
      </w:r>
      <w:r w:rsidR="008A0220" w:rsidRPr="009C3BC0">
        <w:rPr>
          <w:sz w:val="28"/>
          <w:szCs w:val="28"/>
        </w:rPr>
        <w:t>エデュケーション・イン・アイルランド</w:t>
      </w:r>
      <w:r w:rsidRPr="009C3BC0">
        <w:rPr>
          <w:sz w:val="28"/>
          <w:szCs w:val="28"/>
        </w:rPr>
        <w:t>杯募集要項</w:t>
      </w:r>
    </w:p>
    <w:p w14:paraId="1402EFCC" w14:textId="2FF9C1EA" w:rsidR="00381F21" w:rsidRPr="009C3BC0" w:rsidRDefault="0067351B" w:rsidP="009C3BC0">
      <w:pPr>
        <w:jc w:val="center"/>
        <w:rPr>
          <w:sz w:val="28"/>
          <w:szCs w:val="28"/>
        </w:rPr>
      </w:pPr>
      <w:r w:rsidRPr="009C3BC0">
        <w:rPr>
          <w:sz w:val="28"/>
          <w:szCs w:val="28"/>
        </w:rPr>
        <w:t>英語スピーチコンテスト</w:t>
      </w:r>
    </w:p>
    <w:p w14:paraId="4FB6149D" w14:textId="22F8FB6A" w:rsidR="00D73948" w:rsidRPr="00190084" w:rsidRDefault="004F4273" w:rsidP="009C3BC0">
      <w:pPr>
        <w:jc w:val="center"/>
      </w:pPr>
      <w:r w:rsidRPr="00190084">
        <w:rPr>
          <w:noProof/>
        </w:rPr>
        <w:drawing>
          <wp:inline distT="0" distB="0" distL="0" distR="0" wp14:anchorId="4D68CBCF" wp14:editId="485FB15F">
            <wp:extent cx="1752600"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662" cy="713876"/>
                    </a:xfrm>
                    <a:prstGeom prst="rect">
                      <a:avLst/>
                    </a:prstGeom>
                    <a:noFill/>
                  </pic:spPr>
                </pic:pic>
              </a:graphicData>
            </a:graphic>
          </wp:inline>
        </w:drawing>
      </w:r>
      <w:r w:rsidR="00DD0262" w:rsidRPr="00190084">
        <w:rPr>
          <w:noProof/>
        </w:rPr>
        <w:drawing>
          <wp:inline distT="0" distB="0" distL="0" distR="0" wp14:anchorId="1A2455F1" wp14:editId="7F01BC83">
            <wp:extent cx="1953949" cy="669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857" cy="694579"/>
                    </a:xfrm>
                    <a:prstGeom prst="rect">
                      <a:avLst/>
                    </a:prstGeom>
                    <a:noFill/>
                  </pic:spPr>
                </pic:pic>
              </a:graphicData>
            </a:graphic>
          </wp:inline>
        </w:drawing>
      </w:r>
    </w:p>
    <w:p w14:paraId="1741AB05" w14:textId="77777777" w:rsidR="00EF3E6C" w:rsidRPr="00190084" w:rsidRDefault="00EF3E6C" w:rsidP="009C3BC0"/>
    <w:p w14:paraId="4D4AAC71" w14:textId="08A32A4C" w:rsidR="00381F21" w:rsidRPr="0049579A" w:rsidRDefault="0048663E" w:rsidP="009C3BC0">
      <w:pPr>
        <w:pStyle w:val="Heading1"/>
      </w:pPr>
      <w:r w:rsidRPr="0049579A">
        <w:t>はじめに</w:t>
      </w:r>
    </w:p>
    <w:p w14:paraId="44C64BC9" w14:textId="36BEEA9E" w:rsidR="00381F21" w:rsidRPr="00190084" w:rsidRDefault="006E16EE" w:rsidP="009C3BC0">
      <w:r w:rsidRPr="00190084">
        <w:t xml:space="preserve">　</w:t>
      </w:r>
      <w:r w:rsidRPr="00190084">
        <w:t>2024</w:t>
      </w:r>
      <w:r w:rsidRPr="00190084">
        <w:t>年</w:t>
      </w:r>
      <w:r w:rsidRPr="00190084">
        <w:t>6</w:t>
      </w:r>
      <w:r w:rsidRPr="00190084">
        <w:t>月、エデュケーション・イン・アイルランド</w:t>
      </w:r>
      <w:r w:rsidR="00190084" w:rsidRPr="00190084">
        <w:t>（</w:t>
      </w:r>
      <w:r w:rsidR="00190084" w:rsidRPr="00190084">
        <w:t>Education in Ireland</w:t>
      </w:r>
      <w:r w:rsidR="00190084" w:rsidRPr="00190084">
        <w:t>）</w:t>
      </w:r>
      <w:r w:rsidRPr="00190084">
        <w:t>と金沢大学は、第</w:t>
      </w:r>
      <w:r w:rsidRPr="00190084">
        <w:t>1</w:t>
      </w:r>
      <w:r w:rsidRPr="00190084">
        <w:t>回エデュケーション・イン・アイルランド杯を開催します。これは石川県金沢市を拠点とする全く新しい英語スピーチコンテストです。</w:t>
      </w:r>
      <w:r w:rsidR="00560AD9" w:rsidRPr="00190084">
        <w:t>両</w:t>
      </w:r>
      <w:r w:rsidRPr="00190084">
        <w:t>組織</w:t>
      </w:r>
      <w:r w:rsidR="00560AD9" w:rsidRPr="00190084">
        <w:t>は</w:t>
      </w:r>
      <w:r w:rsidRPr="00190084">
        <w:t>優れた教育への取り組みで知られています</w:t>
      </w:r>
      <w:r w:rsidR="00560AD9" w:rsidRPr="00190084">
        <w:t>。この</w:t>
      </w:r>
      <w:r w:rsidR="00FA03CF">
        <w:rPr>
          <w:rFonts w:hint="eastAsia"/>
        </w:rPr>
        <w:t>コンテスト</w:t>
      </w:r>
      <w:r w:rsidR="002621ED" w:rsidRPr="00190084">
        <w:t>は、</w:t>
      </w:r>
      <w:r w:rsidRPr="00190084">
        <w:t>石川県の高校生と大学生に</w:t>
      </w:r>
      <w:r w:rsidR="00190084" w:rsidRPr="00190084">
        <w:t>他に例のない</w:t>
      </w:r>
      <w:r w:rsidRPr="00190084">
        <w:t>機会を提供します。生徒・学生たちは、エキサイティングな</w:t>
      </w:r>
      <w:r w:rsidR="008A20EC" w:rsidRPr="00190084">
        <w:t>環境の中で、</w:t>
      </w:r>
      <w:r w:rsidRPr="00190084">
        <w:t>自分の英語力を披露し、関心のある</w:t>
      </w:r>
      <w:r w:rsidR="00BF6E0F" w:rsidRPr="00190084">
        <w:t>トピックについて</w:t>
      </w:r>
      <w:r w:rsidR="005929F6" w:rsidRPr="00190084">
        <w:t>話し、</w:t>
      </w:r>
      <w:r w:rsidRPr="00190084">
        <w:t>プレゼンテーションのスキルを</w:t>
      </w:r>
      <w:r w:rsidR="00BF6E0F" w:rsidRPr="00190084">
        <w:t>披露</w:t>
      </w:r>
      <w:r w:rsidRPr="00190084">
        <w:t>します。</w:t>
      </w:r>
    </w:p>
    <w:p w14:paraId="0656249B" w14:textId="1DB56B42" w:rsidR="00381F21" w:rsidRPr="00190084" w:rsidRDefault="006E16EE" w:rsidP="009C3BC0">
      <w:r w:rsidRPr="00190084">
        <w:t xml:space="preserve">　</w:t>
      </w:r>
      <w:r w:rsidR="00266519" w:rsidRPr="00190084">
        <w:t>エデュケーション・イン・アイルランドは、</w:t>
      </w:r>
      <w:r w:rsidR="004B7E61" w:rsidRPr="00190084">
        <w:t>海外におけるアイルランドの高等教育機関の</w:t>
      </w:r>
      <w:r w:rsidRPr="00190084">
        <w:t>プロモーション</w:t>
      </w:r>
      <w:r w:rsidR="004B7E61" w:rsidRPr="00190084">
        <w:t>を担っています。アイルランドの世界的な地位向上において重要な役割を担っており、優れた教育に対するアイルランドの名声に</w:t>
      </w:r>
      <w:r w:rsidR="00291432" w:rsidRPr="00190084">
        <w:t>大きく</w:t>
      </w:r>
      <w:r w:rsidR="004B7E61" w:rsidRPr="00190084">
        <w:t>貢献しています。エデュケーション・イン・アイルランドは、</w:t>
      </w:r>
      <w:r w:rsidR="00E835D5" w:rsidRPr="00190084">
        <w:t>アイルランド政府高等教育・研究・イノベーション・科学大臣の権限の</w:t>
      </w:r>
      <w:r w:rsidR="00F37C52" w:rsidRPr="00190084">
        <w:t>下、</w:t>
      </w:r>
      <w:r w:rsidR="00E835D5" w:rsidRPr="00190084">
        <w:t>エンタープライズ・アイルランド（</w:t>
      </w:r>
      <w:r w:rsidR="00E835D5" w:rsidRPr="00190084">
        <w:t>Enterprise Ireland</w:t>
      </w:r>
      <w:r w:rsidR="00E835D5" w:rsidRPr="00190084">
        <w:t>）によって運営されています</w:t>
      </w:r>
      <w:r w:rsidR="004A582E" w:rsidRPr="00190084">
        <w:t>。</w:t>
      </w:r>
      <w:r w:rsidR="004A582E" w:rsidRPr="00190084">
        <w:t xml:space="preserve"> </w:t>
      </w:r>
    </w:p>
    <w:p w14:paraId="31C705D5" w14:textId="37F8BBA7" w:rsidR="00381F21" w:rsidRPr="00190084" w:rsidRDefault="006E16EE" w:rsidP="009C3BC0">
      <w:r w:rsidRPr="00190084">
        <w:t xml:space="preserve">　金沢大学はグローバルな視野に立ち、常に卓越した語学力を持つ卒業生を輩出しています。金沢大学</w:t>
      </w:r>
      <w:r w:rsidR="00FA03CF">
        <w:rPr>
          <w:rFonts w:hint="eastAsia"/>
        </w:rPr>
        <w:t>は</w:t>
      </w:r>
      <w:r w:rsidRPr="00190084">
        <w:t>多様な</w:t>
      </w:r>
      <w:r w:rsidR="00FA03CF">
        <w:rPr>
          <w:rFonts w:hint="eastAsia"/>
        </w:rPr>
        <w:t>学修</w:t>
      </w:r>
      <w:r w:rsidRPr="00190084">
        <w:t>環境</w:t>
      </w:r>
      <w:r w:rsidR="00FA03CF">
        <w:rPr>
          <w:rFonts w:hint="eastAsia"/>
        </w:rPr>
        <w:t>を備え</w:t>
      </w:r>
      <w:r w:rsidRPr="00190084">
        <w:t>、総合的な教育</w:t>
      </w:r>
      <w:r w:rsidR="00FA03CF">
        <w:rPr>
          <w:rFonts w:hint="eastAsia"/>
        </w:rPr>
        <w:t>を実現しています</w:t>
      </w:r>
      <w:r w:rsidRPr="00190084">
        <w:t>。</w:t>
      </w:r>
      <w:r w:rsidR="00FA03CF">
        <w:rPr>
          <w:rFonts w:hint="eastAsia"/>
        </w:rPr>
        <w:t>金沢大学は、</w:t>
      </w:r>
      <w:r w:rsidRPr="00190084">
        <w:t>エデュケーション・イン・アイルランドとの協力によ</w:t>
      </w:r>
      <w:r w:rsidR="00FA03CF">
        <w:rPr>
          <w:rFonts w:hint="eastAsia"/>
        </w:rPr>
        <w:t>る</w:t>
      </w:r>
      <w:r w:rsidRPr="00190084">
        <w:t>このコンテスト</w:t>
      </w:r>
      <w:r w:rsidR="00FA03CF">
        <w:rPr>
          <w:rFonts w:hint="eastAsia"/>
        </w:rPr>
        <w:t>を通じて</w:t>
      </w:r>
      <w:r w:rsidRPr="00190084">
        <w:t>、言語的才能と異文化コミュニケーションの育成に</w:t>
      </w:r>
      <w:r w:rsidR="00FA03CF">
        <w:rPr>
          <w:rFonts w:hint="eastAsia"/>
        </w:rPr>
        <w:t>貢献します</w:t>
      </w:r>
      <w:r w:rsidRPr="00190084">
        <w:t>。</w:t>
      </w:r>
      <w:r w:rsidRPr="00190084">
        <w:t xml:space="preserve"> </w:t>
      </w:r>
    </w:p>
    <w:p w14:paraId="3B3786B5" w14:textId="554C3087" w:rsidR="00381F21" w:rsidRPr="00190084" w:rsidRDefault="006E16EE" w:rsidP="009C3BC0">
      <w:r w:rsidRPr="00190084">
        <w:t xml:space="preserve">　豊かな文化</w:t>
      </w:r>
      <w:r w:rsidR="00326A3A" w:rsidRPr="00190084">
        <w:t>遺産と</w:t>
      </w:r>
      <w:r w:rsidR="0043436B" w:rsidRPr="00190084">
        <w:t>人々を歓待する</w:t>
      </w:r>
      <w:r w:rsidR="00190084" w:rsidRPr="00190084">
        <w:t>ことで知られる</w:t>
      </w:r>
      <w:r w:rsidR="0043436B" w:rsidRPr="00190084">
        <w:t>国</w:t>
      </w:r>
      <w:r w:rsidR="00326A3A" w:rsidRPr="00190084">
        <w:t>アイルランドは、</w:t>
      </w:r>
      <w:r w:rsidR="00E72480" w:rsidRPr="00190084">
        <w:t>日本人</w:t>
      </w:r>
      <w:r w:rsidRPr="00190084">
        <w:t>学生にとって</w:t>
      </w:r>
      <w:r w:rsidR="00EA75D1" w:rsidRPr="00190084">
        <w:t>ますます</w:t>
      </w:r>
      <w:r w:rsidRPr="00190084">
        <w:t>魅力的な留学先となっています。今回の</w:t>
      </w:r>
      <w:r w:rsidR="00CA18E0">
        <w:rPr>
          <w:rFonts w:hint="eastAsia"/>
        </w:rPr>
        <w:t>コンテスト</w:t>
      </w:r>
      <w:r w:rsidRPr="00190084">
        <w:t>を通じて、</w:t>
      </w:r>
      <w:r w:rsidR="0043436B" w:rsidRPr="00190084">
        <w:t>エデュケーション・イン・アイルランド</w:t>
      </w:r>
      <w:r w:rsidRPr="00190084">
        <w:t>は、日本人</w:t>
      </w:r>
      <w:r w:rsidR="00EA75D1" w:rsidRPr="00190084">
        <w:t>学生に</w:t>
      </w:r>
      <w:r w:rsidR="00CA18E0">
        <w:rPr>
          <w:rFonts w:hint="eastAsia"/>
        </w:rPr>
        <w:t>アイルランドで学ぶ</w:t>
      </w:r>
      <w:r w:rsidR="00EA75D1" w:rsidRPr="00190084">
        <w:t>素晴らしい</w:t>
      </w:r>
      <w:r w:rsidRPr="00190084">
        <w:t>機会を提供</w:t>
      </w:r>
      <w:r w:rsidR="0043436B" w:rsidRPr="00190084">
        <w:t>します。</w:t>
      </w:r>
      <w:r w:rsidRPr="00190084">
        <w:t xml:space="preserve"> </w:t>
      </w:r>
    </w:p>
    <w:p w14:paraId="5C37AEC9" w14:textId="75A049CE" w:rsidR="00381F21" w:rsidRPr="00190084" w:rsidRDefault="0043436B" w:rsidP="009C3BC0">
      <w:r w:rsidRPr="00190084">
        <w:t xml:space="preserve">　</w:t>
      </w:r>
      <w:r w:rsidR="00CA18E0">
        <w:rPr>
          <w:rFonts w:hint="eastAsia"/>
        </w:rPr>
        <w:t>この</w:t>
      </w:r>
      <w:r w:rsidRPr="00190084">
        <w:t>言語</w:t>
      </w:r>
      <w:r w:rsidR="00B333CC">
        <w:rPr>
          <w:rFonts w:hint="eastAsia"/>
        </w:rPr>
        <w:t>的</w:t>
      </w:r>
      <w:r w:rsidRPr="00190084">
        <w:t>、文化</w:t>
      </w:r>
      <w:r w:rsidR="00B333CC">
        <w:rPr>
          <w:rFonts w:hint="eastAsia"/>
        </w:rPr>
        <w:t>的</w:t>
      </w:r>
      <w:r w:rsidRPr="00190084">
        <w:t>、そして学問的な</w:t>
      </w:r>
      <w:r w:rsidR="00CA18E0">
        <w:rPr>
          <w:rFonts w:hint="eastAsia"/>
        </w:rPr>
        <w:t>素晴らしいイベント</w:t>
      </w:r>
      <w:r w:rsidRPr="00190084">
        <w:t>に、熱意ある方々のご参加を</w:t>
      </w:r>
      <w:r w:rsidR="00F07829" w:rsidRPr="00190084">
        <w:t>お待ちしています。</w:t>
      </w:r>
      <w:r w:rsidRPr="00190084">
        <w:t>金沢大学の学術的卓越性と、優れた教育の地</w:t>
      </w:r>
      <w:r w:rsidR="00CA18E0">
        <w:rPr>
          <w:rFonts w:hint="eastAsia"/>
        </w:rPr>
        <w:t>である</w:t>
      </w:r>
      <w:r w:rsidRPr="00190084">
        <w:t>アイルランドの魅力の融合を体験して</w:t>
      </w:r>
      <w:r w:rsidR="00EA75D1" w:rsidRPr="00190084">
        <w:t>ください。</w:t>
      </w:r>
    </w:p>
    <w:p w14:paraId="311210B9" w14:textId="77777777" w:rsidR="0080158B" w:rsidRPr="00190084" w:rsidRDefault="0080158B" w:rsidP="009C3BC0"/>
    <w:p w14:paraId="1D185509" w14:textId="797C2EBF" w:rsidR="00381F21" w:rsidRPr="00190084" w:rsidRDefault="00FC4B04" w:rsidP="009C3BC0">
      <w:pPr>
        <w:pStyle w:val="Heading1"/>
      </w:pPr>
      <w:r w:rsidRPr="00190084">
        <w:t>コンテストの詳細と</w:t>
      </w:r>
      <w:r w:rsidR="003C554D" w:rsidRPr="00190084">
        <w:t>重要な日程</w:t>
      </w:r>
    </w:p>
    <w:p w14:paraId="1BF592F6" w14:textId="3749A59B" w:rsidR="007C7F22" w:rsidRDefault="00A348A9" w:rsidP="009C3BC0">
      <w:pPr>
        <w:pStyle w:val="Heading2"/>
      </w:pPr>
      <w:r w:rsidRPr="005E2DF4">
        <w:rPr>
          <w:rFonts w:hint="eastAsia"/>
        </w:rPr>
        <w:t>名称</w:t>
      </w:r>
      <w:r w:rsidRPr="00B333CC">
        <w:t>：</w:t>
      </w:r>
      <w:r w:rsidRPr="002D482C">
        <w:rPr>
          <w:b w:val="0"/>
          <w:bCs w:val="0"/>
        </w:rPr>
        <w:t>第</w:t>
      </w:r>
      <w:r w:rsidRPr="002D482C">
        <w:rPr>
          <w:b w:val="0"/>
          <w:bCs w:val="0"/>
        </w:rPr>
        <w:t>1</w:t>
      </w:r>
      <w:r w:rsidRPr="002D482C">
        <w:rPr>
          <w:b w:val="0"/>
          <w:bCs w:val="0"/>
        </w:rPr>
        <w:t>回エデュケーション・イン・アイルランド杯</w:t>
      </w:r>
    </w:p>
    <w:p w14:paraId="32F7A96E" w14:textId="77777777" w:rsidR="007C7F22" w:rsidRPr="007C7F22" w:rsidRDefault="007C7F22" w:rsidP="009C3BC0"/>
    <w:p w14:paraId="3F2DF4EB" w14:textId="72D108DF" w:rsidR="00381F21" w:rsidRPr="007C7F22" w:rsidRDefault="0067351B" w:rsidP="009C3BC0">
      <w:pPr>
        <w:pStyle w:val="Heading2"/>
      </w:pPr>
      <w:r w:rsidRPr="007C7F22">
        <w:lastRenderedPageBreak/>
        <w:t>目的</w:t>
      </w:r>
      <w:r w:rsidRPr="00B333CC">
        <w:t>：</w:t>
      </w:r>
      <w:r w:rsidR="001960E5" w:rsidRPr="002D482C">
        <w:rPr>
          <w:b w:val="0"/>
          <w:bCs w:val="0"/>
        </w:rPr>
        <w:t>このコンテストの</w:t>
      </w:r>
      <w:r w:rsidR="005D0ECC" w:rsidRPr="002D482C">
        <w:rPr>
          <w:b w:val="0"/>
          <w:bCs w:val="0"/>
        </w:rPr>
        <w:t>目的は、</w:t>
      </w:r>
      <w:r w:rsidR="001960E5" w:rsidRPr="002D482C">
        <w:rPr>
          <w:b w:val="0"/>
          <w:bCs w:val="0"/>
        </w:rPr>
        <w:t>石川県の学生の</w:t>
      </w:r>
      <w:r w:rsidR="005D0ECC" w:rsidRPr="002D482C">
        <w:rPr>
          <w:b w:val="0"/>
          <w:bCs w:val="0"/>
        </w:rPr>
        <w:t>英語力を促進し、</w:t>
      </w:r>
      <w:r w:rsidR="00B50A56" w:rsidRPr="002D482C">
        <w:rPr>
          <w:b w:val="0"/>
          <w:bCs w:val="0"/>
        </w:rPr>
        <w:t>英語</w:t>
      </w:r>
      <w:r w:rsidR="005D0ECC" w:rsidRPr="002D482C">
        <w:rPr>
          <w:b w:val="0"/>
          <w:bCs w:val="0"/>
        </w:rPr>
        <w:t>力を披露するエキサイティングな機会を提供すること</w:t>
      </w:r>
      <w:r w:rsidR="003820EB" w:rsidRPr="002D482C">
        <w:rPr>
          <w:b w:val="0"/>
          <w:bCs w:val="0"/>
        </w:rPr>
        <w:t>です</w:t>
      </w:r>
      <w:r w:rsidR="009A0556" w:rsidRPr="002D482C">
        <w:rPr>
          <w:b w:val="0"/>
          <w:bCs w:val="0"/>
        </w:rPr>
        <w:t>。</w:t>
      </w:r>
      <w:r w:rsidR="001960E5" w:rsidRPr="002D482C">
        <w:rPr>
          <w:b w:val="0"/>
          <w:bCs w:val="0"/>
        </w:rPr>
        <w:t>さらに、</w:t>
      </w:r>
      <w:r w:rsidR="005D0ECC" w:rsidRPr="002D482C">
        <w:rPr>
          <w:b w:val="0"/>
          <w:bCs w:val="0"/>
        </w:rPr>
        <w:t>石川</w:t>
      </w:r>
      <w:r w:rsidR="001960E5" w:rsidRPr="002D482C">
        <w:rPr>
          <w:b w:val="0"/>
          <w:bCs w:val="0"/>
        </w:rPr>
        <w:t>県の</w:t>
      </w:r>
      <w:r w:rsidR="00186A6A" w:rsidRPr="002D482C">
        <w:rPr>
          <w:b w:val="0"/>
          <w:bCs w:val="0"/>
        </w:rPr>
        <w:t>学生に</w:t>
      </w:r>
      <w:r w:rsidR="005D0ECC" w:rsidRPr="002D482C">
        <w:rPr>
          <w:b w:val="0"/>
          <w:bCs w:val="0"/>
        </w:rPr>
        <w:t>アイルランドでの</w:t>
      </w:r>
      <w:r w:rsidR="007D0D7E" w:rsidRPr="002D482C">
        <w:rPr>
          <w:b w:val="0"/>
          <w:bCs w:val="0"/>
        </w:rPr>
        <w:t>素晴らしい留学の</w:t>
      </w:r>
      <w:r w:rsidR="005D0ECC" w:rsidRPr="002D482C">
        <w:rPr>
          <w:b w:val="0"/>
          <w:bCs w:val="0"/>
        </w:rPr>
        <w:t>機会を</w:t>
      </w:r>
      <w:r w:rsidR="001960E5" w:rsidRPr="002D482C">
        <w:rPr>
          <w:b w:val="0"/>
          <w:bCs w:val="0"/>
        </w:rPr>
        <w:t>紹介すること</w:t>
      </w:r>
      <w:r w:rsidR="007C7F22" w:rsidRPr="002D482C">
        <w:rPr>
          <w:rFonts w:hint="eastAsia"/>
          <w:b w:val="0"/>
          <w:bCs w:val="0"/>
        </w:rPr>
        <w:t>を</w:t>
      </w:r>
      <w:r w:rsidR="001960E5" w:rsidRPr="002D482C">
        <w:rPr>
          <w:b w:val="0"/>
          <w:bCs w:val="0"/>
        </w:rPr>
        <w:t>も</w:t>
      </w:r>
      <w:r w:rsidR="007D0D7E" w:rsidRPr="002D482C">
        <w:rPr>
          <w:b w:val="0"/>
          <w:bCs w:val="0"/>
        </w:rPr>
        <w:t>目的としてい</w:t>
      </w:r>
      <w:r w:rsidR="003820EB" w:rsidRPr="002D482C">
        <w:rPr>
          <w:b w:val="0"/>
          <w:bCs w:val="0"/>
        </w:rPr>
        <w:t>ます</w:t>
      </w:r>
      <w:r w:rsidR="00A348A9" w:rsidRPr="002D482C">
        <w:rPr>
          <w:b w:val="0"/>
          <w:bCs w:val="0"/>
        </w:rPr>
        <w:t>。</w:t>
      </w:r>
    </w:p>
    <w:p w14:paraId="6119AD7E" w14:textId="77777777" w:rsidR="00D16B05" w:rsidRPr="00190084" w:rsidRDefault="00D16B05" w:rsidP="009C3BC0">
      <w:pPr>
        <w:pStyle w:val="ListParagraph"/>
      </w:pPr>
    </w:p>
    <w:p w14:paraId="3121979C" w14:textId="21330EEA" w:rsidR="00381F21" w:rsidRPr="00190084" w:rsidRDefault="00BF6423" w:rsidP="009C3BC0">
      <w:pPr>
        <w:pStyle w:val="Heading2"/>
      </w:pPr>
      <w:r w:rsidRPr="00190084">
        <w:t>主催者</w:t>
      </w:r>
      <w:r w:rsidR="00A348A9" w:rsidRPr="00190084">
        <w:t>：</w:t>
      </w:r>
      <w:r w:rsidRPr="002D482C">
        <w:rPr>
          <w:b w:val="0"/>
          <w:bCs w:val="0"/>
        </w:rPr>
        <w:t>エデュケーション・イン・アイルランド</w:t>
      </w:r>
      <w:r w:rsidR="00A348A9" w:rsidRPr="002D482C">
        <w:rPr>
          <w:b w:val="0"/>
          <w:bCs w:val="0"/>
        </w:rPr>
        <w:t>、</w:t>
      </w:r>
      <w:r w:rsidRPr="002D482C">
        <w:rPr>
          <w:b w:val="0"/>
          <w:bCs w:val="0"/>
        </w:rPr>
        <w:t>金沢大学</w:t>
      </w:r>
      <w:r w:rsidRPr="00190084">
        <w:t xml:space="preserve"> </w:t>
      </w:r>
    </w:p>
    <w:p w14:paraId="70C21788" w14:textId="77777777" w:rsidR="00BF6423" w:rsidRPr="00190084" w:rsidRDefault="00BF6423" w:rsidP="009C3BC0">
      <w:pPr>
        <w:pStyle w:val="ListParagraph"/>
      </w:pPr>
    </w:p>
    <w:p w14:paraId="610DB0C5" w14:textId="40F709D2" w:rsidR="00381F21" w:rsidRPr="00190084" w:rsidRDefault="00A348A9" w:rsidP="009C3BC0">
      <w:pPr>
        <w:pStyle w:val="Heading2"/>
      </w:pPr>
      <w:r w:rsidRPr="00190084">
        <w:t>部門</w:t>
      </w:r>
    </w:p>
    <w:p w14:paraId="654352DA" w14:textId="4848C456" w:rsidR="00381F21" w:rsidRPr="00190084" w:rsidRDefault="0067351B" w:rsidP="009C3BC0">
      <w:pPr>
        <w:pStyle w:val="Heading3"/>
      </w:pPr>
      <w:r w:rsidRPr="00190084">
        <w:t>高校生</w:t>
      </w:r>
      <w:r w:rsidR="00A348A9" w:rsidRPr="00190084">
        <w:t>（</w:t>
      </w:r>
      <w:r w:rsidRPr="00190084">
        <w:t>全学年対象</w:t>
      </w:r>
      <w:r w:rsidR="003023DE">
        <w:rPr>
          <w:rFonts w:hint="eastAsia"/>
          <w:lang w:eastAsia="ja-JP"/>
        </w:rPr>
        <w:t>。高専の</w:t>
      </w:r>
      <w:r w:rsidR="003023DE">
        <w:rPr>
          <w:rFonts w:hint="eastAsia"/>
          <w:lang w:eastAsia="ja-JP"/>
        </w:rPr>
        <w:t>1</w:t>
      </w:r>
      <w:r w:rsidR="003023DE">
        <w:rPr>
          <w:rFonts w:hint="eastAsia"/>
          <w:lang w:eastAsia="ja-JP"/>
        </w:rPr>
        <w:t>～</w:t>
      </w:r>
      <w:r w:rsidR="003023DE">
        <w:rPr>
          <w:rFonts w:hint="eastAsia"/>
          <w:lang w:eastAsia="ja-JP"/>
        </w:rPr>
        <w:t>3</w:t>
      </w:r>
      <w:r w:rsidR="003023DE">
        <w:rPr>
          <w:rFonts w:hint="eastAsia"/>
          <w:lang w:eastAsia="ja-JP"/>
        </w:rPr>
        <w:t>年生を含みます。</w:t>
      </w:r>
      <w:r w:rsidRPr="00190084">
        <w:t>）</w:t>
      </w:r>
    </w:p>
    <w:p w14:paraId="62CE5481" w14:textId="0DEDC5C9" w:rsidR="00381F21" w:rsidRPr="00190084" w:rsidRDefault="0067351B" w:rsidP="009C3BC0">
      <w:pPr>
        <w:pStyle w:val="Heading3"/>
        <w:rPr>
          <w:lang w:eastAsia="ja-JP"/>
        </w:rPr>
      </w:pPr>
      <w:r w:rsidRPr="00190084">
        <w:rPr>
          <w:lang w:eastAsia="ja-JP"/>
        </w:rPr>
        <w:t>大学生</w:t>
      </w:r>
      <w:r w:rsidR="00A348A9" w:rsidRPr="00190084">
        <w:rPr>
          <w:lang w:eastAsia="ja-JP"/>
        </w:rPr>
        <w:t>（</w:t>
      </w:r>
      <w:r w:rsidR="00F95C56" w:rsidRPr="00190084">
        <w:rPr>
          <w:lang w:eastAsia="ja-JP"/>
        </w:rPr>
        <w:t>学部・大学院を問わず応募</w:t>
      </w:r>
      <w:r w:rsidRPr="00190084">
        <w:rPr>
          <w:lang w:eastAsia="ja-JP"/>
        </w:rPr>
        <w:t>可</w:t>
      </w:r>
      <w:r w:rsidR="003023DE">
        <w:rPr>
          <w:rFonts w:hint="eastAsia"/>
          <w:lang w:eastAsia="ja-JP"/>
        </w:rPr>
        <w:t>。高専の</w:t>
      </w:r>
      <w:r w:rsidR="003023DE">
        <w:rPr>
          <w:lang w:eastAsia="ja-JP"/>
        </w:rPr>
        <w:t>4, 5</w:t>
      </w:r>
      <w:r w:rsidR="003023DE">
        <w:rPr>
          <w:rFonts w:hint="eastAsia"/>
          <w:lang w:eastAsia="ja-JP"/>
        </w:rPr>
        <w:t>年生及び専攻科学生を含みます。</w:t>
      </w:r>
      <w:r w:rsidRPr="00190084">
        <w:rPr>
          <w:lang w:eastAsia="ja-JP"/>
        </w:rPr>
        <w:t>）</w:t>
      </w:r>
    </w:p>
    <w:p w14:paraId="208CB481" w14:textId="77777777" w:rsidR="0009676B" w:rsidRPr="00190084" w:rsidRDefault="0009676B" w:rsidP="009C3BC0">
      <w:pPr>
        <w:pStyle w:val="ListParagraph"/>
      </w:pPr>
    </w:p>
    <w:p w14:paraId="50F571F5" w14:textId="5B1BDFF4" w:rsidR="00381F21" w:rsidRPr="00190084" w:rsidRDefault="00A348A9" w:rsidP="009C3BC0">
      <w:pPr>
        <w:pStyle w:val="Heading2"/>
        <w:rPr>
          <w:u w:val="single"/>
        </w:rPr>
      </w:pPr>
      <w:r w:rsidRPr="00190084">
        <w:t>参加資格</w:t>
      </w:r>
      <w:r w:rsidRPr="00190084">
        <w:t xml:space="preserve"> </w:t>
      </w:r>
    </w:p>
    <w:p w14:paraId="7321AD93" w14:textId="676E3DE9" w:rsidR="00381F21" w:rsidRPr="00190084" w:rsidRDefault="00D07E37" w:rsidP="009C3BC0">
      <w:pPr>
        <w:pStyle w:val="ListParagraph"/>
        <w:numPr>
          <w:ilvl w:val="0"/>
          <w:numId w:val="11"/>
        </w:numPr>
        <w:rPr>
          <w:u w:val="single"/>
        </w:rPr>
      </w:pPr>
      <w:r w:rsidRPr="00190084">
        <w:t>最終選考会開催時（</w:t>
      </w:r>
      <w:r w:rsidRPr="00190084">
        <w:t>2024</w:t>
      </w:r>
      <w:r w:rsidRPr="00190084">
        <w:t>年</w:t>
      </w:r>
      <w:r w:rsidRPr="00190084">
        <w:t>6</w:t>
      </w:r>
      <w:r w:rsidRPr="00190084">
        <w:t>月</w:t>
      </w:r>
      <w:r w:rsidR="00CB7062" w:rsidRPr="00190084">
        <w:t>23</w:t>
      </w:r>
      <w:r w:rsidR="00CB7062" w:rsidRPr="00190084">
        <w:t>日</w:t>
      </w:r>
      <w:r w:rsidRPr="00190084">
        <w:t>）に石川県の高校または大学</w:t>
      </w:r>
      <w:r w:rsidR="00CA18E0">
        <w:rPr>
          <w:rFonts w:hint="eastAsia"/>
        </w:rPr>
        <w:t>に在学している</w:t>
      </w:r>
      <w:r w:rsidRPr="00190084">
        <w:t>者は応募</w:t>
      </w:r>
      <w:r w:rsidR="004B0291" w:rsidRPr="00B333CC">
        <w:t>できる。</w:t>
      </w:r>
    </w:p>
    <w:p w14:paraId="6E0CDDFB" w14:textId="5C09402A" w:rsidR="00381F21" w:rsidRPr="00190084" w:rsidRDefault="0067351B" w:rsidP="009C3BC0">
      <w:pPr>
        <w:pStyle w:val="ListParagraph"/>
        <w:numPr>
          <w:ilvl w:val="0"/>
          <w:numId w:val="13"/>
        </w:numPr>
      </w:pPr>
      <w:r w:rsidRPr="00190084">
        <w:t>石川県外に居住し、石川県内の</w:t>
      </w:r>
      <w:r w:rsidR="00443FB7" w:rsidRPr="00190084">
        <w:t>学校・大学に</w:t>
      </w:r>
      <w:r w:rsidRPr="00190084">
        <w:t>在学</w:t>
      </w:r>
      <w:r w:rsidR="00443FB7" w:rsidRPr="00190084">
        <w:t>する</w:t>
      </w:r>
      <w:r w:rsidR="00CC1D56" w:rsidRPr="00190084">
        <w:t>学生も</w:t>
      </w:r>
      <w:r w:rsidRPr="00190084">
        <w:t>応募</w:t>
      </w:r>
      <w:r w:rsidR="004B0291" w:rsidRPr="00B333CC">
        <w:t>できる</w:t>
      </w:r>
      <w:r w:rsidRPr="00B333CC">
        <w:t>。</w:t>
      </w:r>
      <w:r w:rsidRPr="00190084">
        <w:rPr>
          <w:color w:val="00B050"/>
        </w:rPr>
        <w:t xml:space="preserve"> </w:t>
      </w:r>
    </w:p>
    <w:p w14:paraId="7EACD081" w14:textId="11A7A748" w:rsidR="00381F21" w:rsidRPr="00190084" w:rsidRDefault="00D07E37" w:rsidP="009C3BC0">
      <w:pPr>
        <w:pStyle w:val="ListParagraph"/>
        <w:numPr>
          <w:ilvl w:val="0"/>
          <w:numId w:val="11"/>
        </w:numPr>
        <w:rPr>
          <w:u w:val="single"/>
        </w:rPr>
      </w:pPr>
      <w:r w:rsidRPr="00190084">
        <w:t>最終選考会開催時（</w:t>
      </w:r>
      <w:r w:rsidRPr="00190084">
        <w:t>2024</w:t>
      </w:r>
      <w:r w:rsidRPr="00190084">
        <w:t>年</w:t>
      </w:r>
      <w:r w:rsidRPr="00190084">
        <w:t>6</w:t>
      </w:r>
      <w:r w:rsidRPr="00190084">
        <w:t>月</w:t>
      </w:r>
      <w:r w:rsidR="00CB7062" w:rsidRPr="00190084">
        <w:t>23</w:t>
      </w:r>
      <w:r w:rsidR="00CB7062" w:rsidRPr="00190084">
        <w:t>日）</w:t>
      </w:r>
      <w:r w:rsidRPr="00190084">
        <w:t>に石川県の高校または大学に在学していない学生は応募</w:t>
      </w:r>
      <w:r w:rsidR="004B0291" w:rsidRPr="00B333CC">
        <w:t>できない</w:t>
      </w:r>
      <w:r w:rsidRPr="00190084">
        <w:t>。</w:t>
      </w:r>
      <w:r w:rsidRPr="00190084">
        <w:t xml:space="preserve"> </w:t>
      </w:r>
    </w:p>
    <w:p w14:paraId="46C7DB7A" w14:textId="0B4A05FD" w:rsidR="00381F21" w:rsidRPr="00E0528F" w:rsidRDefault="0067351B" w:rsidP="009C3BC0">
      <w:pPr>
        <w:pStyle w:val="ListParagraph"/>
        <w:numPr>
          <w:ilvl w:val="0"/>
          <w:numId w:val="11"/>
        </w:numPr>
        <w:rPr>
          <w:u w:val="single"/>
        </w:rPr>
      </w:pPr>
      <w:r w:rsidRPr="00E0528F">
        <w:rPr>
          <w:u w:val="single"/>
        </w:rPr>
        <w:t>応募するすべての学生は、</w:t>
      </w:r>
      <w:r w:rsidR="007E2DD6" w:rsidRPr="00E0528F">
        <w:rPr>
          <w:rFonts w:hint="eastAsia"/>
          <w:u w:val="single"/>
        </w:rPr>
        <w:t>予選を通過した</w:t>
      </w:r>
      <w:r w:rsidR="00D07E37" w:rsidRPr="00E0528F">
        <w:rPr>
          <w:u w:val="single"/>
        </w:rPr>
        <w:t>場合に、</w:t>
      </w:r>
      <w:r w:rsidRPr="00E0528F">
        <w:rPr>
          <w:u w:val="single"/>
        </w:rPr>
        <w:t>最終選考会（</w:t>
      </w:r>
      <w:r w:rsidRPr="00E0528F">
        <w:rPr>
          <w:u w:val="single"/>
        </w:rPr>
        <w:t>2024</w:t>
      </w:r>
      <w:r w:rsidRPr="00E0528F">
        <w:rPr>
          <w:u w:val="single"/>
        </w:rPr>
        <w:t>年</w:t>
      </w:r>
      <w:r w:rsidRPr="00E0528F">
        <w:rPr>
          <w:u w:val="single"/>
        </w:rPr>
        <w:t>6</w:t>
      </w:r>
      <w:r w:rsidRPr="00E0528F">
        <w:rPr>
          <w:u w:val="single"/>
        </w:rPr>
        <w:t>月</w:t>
      </w:r>
      <w:r w:rsidR="00CB7062" w:rsidRPr="00E0528F">
        <w:rPr>
          <w:u w:val="single"/>
        </w:rPr>
        <w:t>23</w:t>
      </w:r>
      <w:r w:rsidR="00CB7062" w:rsidRPr="00E0528F">
        <w:rPr>
          <w:u w:val="single"/>
        </w:rPr>
        <w:t>日）に</w:t>
      </w:r>
      <w:r w:rsidR="00D07E37" w:rsidRPr="00E0528F">
        <w:rPr>
          <w:u w:val="single"/>
        </w:rPr>
        <w:t>対面で</w:t>
      </w:r>
      <w:r w:rsidRPr="00E0528F">
        <w:rPr>
          <w:u w:val="single"/>
        </w:rPr>
        <w:t>参加でき</w:t>
      </w:r>
      <w:r w:rsidR="00D07E37" w:rsidRPr="00E0528F">
        <w:rPr>
          <w:u w:val="single"/>
        </w:rPr>
        <w:t>なければな</w:t>
      </w:r>
      <w:r w:rsidR="003820EB" w:rsidRPr="00E0528F">
        <w:rPr>
          <w:u w:val="single"/>
        </w:rPr>
        <w:t>りません</w:t>
      </w:r>
      <w:r w:rsidRPr="00E0528F">
        <w:rPr>
          <w:u w:val="single"/>
        </w:rPr>
        <w:t>。</w:t>
      </w:r>
      <w:r w:rsidRPr="00E0528F">
        <w:rPr>
          <w:u w:val="single"/>
        </w:rPr>
        <w:t xml:space="preserve"> </w:t>
      </w:r>
    </w:p>
    <w:p w14:paraId="7C3B9F79" w14:textId="77777777" w:rsidR="00F9138E" w:rsidRPr="00190084" w:rsidRDefault="00F9138E" w:rsidP="009C3BC0">
      <w:pPr>
        <w:pStyle w:val="ListParagraph"/>
      </w:pPr>
    </w:p>
    <w:p w14:paraId="1661E217" w14:textId="70081424" w:rsidR="00381F21" w:rsidRPr="00190084" w:rsidRDefault="00D07E37" w:rsidP="009C3BC0">
      <w:pPr>
        <w:pStyle w:val="Heading2"/>
      </w:pPr>
      <w:r w:rsidRPr="00190084">
        <w:t>選考の回数：</w:t>
      </w:r>
      <w:r w:rsidRPr="002D482C">
        <w:rPr>
          <w:b w:val="0"/>
          <w:bCs w:val="0"/>
        </w:rPr>
        <w:t>2</w:t>
      </w:r>
      <w:r w:rsidRPr="002D482C">
        <w:rPr>
          <w:b w:val="0"/>
          <w:bCs w:val="0"/>
        </w:rPr>
        <w:t>回</w:t>
      </w:r>
      <w:r w:rsidRPr="00190084">
        <w:t xml:space="preserve"> </w:t>
      </w:r>
    </w:p>
    <w:p w14:paraId="442B4D05" w14:textId="6DB7876E" w:rsidR="00381F21" w:rsidRPr="00190084" w:rsidRDefault="00D07E37" w:rsidP="009C3BC0">
      <w:pPr>
        <w:pStyle w:val="ListParagraph"/>
        <w:numPr>
          <w:ilvl w:val="0"/>
          <w:numId w:val="4"/>
        </w:numPr>
      </w:pPr>
      <w:r w:rsidRPr="00190084">
        <w:t>予選：提出された</w:t>
      </w:r>
      <w:r w:rsidR="00E0528F">
        <w:rPr>
          <w:rFonts w:hint="eastAsia"/>
        </w:rPr>
        <w:t>原稿・音声ファイル</w:t>
      </w:r>
    </w:p>
    <w:p w14:paraId="4C36894A" w14:textId="5A419E5A" w:rsidR="00381F21" w:rsidRPr="00190084" w:rsidRDefault="0067351B" w:rsidP="009C3BC0">
      <w:pPr>
        <w:pStyle w:val="ListParagraph"/>
        <w:numPr>
          <w:ilvl w:val="0"/>
          <w:numId w:val="4"/>
        </w:numPr>
      </w:pPr>
      <w:r w:rsidRPr="00190084">
        <w:t>最終選考：金沢大学での</w:t>
      </w:r>
      <w:r w:rsidR="005E2DF4">
        <w:rPr>
          <w:rFonts w:hint="eastAsia"/>
        </w:rPr>
        <w:t>対面での</w:t>
      </w:r>
      <w:r w:rsidRPr="00190084">
        <w:t>スピーチ</w:t>
      </w:r>
      <w:r w:rsidRPr="00190084">
        <w:t xml:space="preserve"> </w:t>
      </w:r>
    </w:p>
    <w:p w14:paraId="633DB8DE" w14:textId="77777777" w:rsidR="00BF6423" w:rsidRPr="005E2DF4" w:rsidRDefault="00BF6423" w:rsidP="009C3BC0">
      <w:pPr>
        <w:pStyle w:val="ListParagraph"/>
      </w:pPr>
    </w:p>
    <w:p w14:paraId="51EA0672" w14:textId="3271E1ED" w:rsidR="00381F21" w:rsidRPr="00190084" w:rsidRDefault="0067351B" w:rsidP="009C3BC0">
      <w:pPr>
        <w:pStyle w:val="Heading2"/>
      </w:pPr>
      <w:r w:rsidRPr="00190084">
        <w:t>予選のスケジュール</w:t>
      </w:r>
    </w:p>
    <w:p w14:paraId="1A062F8A" w14:textId="08F87C48" w:rsidR="00381F21" w:rsidRPr="00190084" w:rsidRDefault="003820EB" w:rsidP="009C3BC0">
      <w:pPr>
        <w:pStyle w:val="ListParagraph"/>
        <w:numPr>
          <w:ilvl w:val="0"/>
          <w:numId w:val="2"/>
        </w:numPr>
      </w:pPr>
      <w:r w:rsidRPr="00190084">
        <w:t>予選応募期間</w:t>
      </w:r>
      <w:r w:rsidR="00D07E37" w:rsidRPr="00190084">
        <w:t>：</w:t>
      </w:r>
      <w:r w:rsidRPr="00E0528F">
        <w:rPr>
          <w:u w:val="single"/>
        </w:rPr>
        <w:t>2024</w:t>
      </w:r>
      <w:r w:rsidRPr="00E0528F">
        <w:rPr>
          <w:u w:val="single"/>
        </w:rPr>
        <w:t>年</w:t>
      </w:r>
      <w:r w:rsidRPr="00E0528F">
        <w:rPr>
          <w:u w:val="single"/>
        </w:rPr>
        <w:t>4</w:t>
      </w:r>
      <w:r w:rsidRPr="00E0528F">
        <w:rPr>
          <w:u w:val="single"/>
        </w:rPr>
        <w:t>月</w:t>
      </w:r>
      <w:r w:rsidRPr="00E0528F">
        <w:rPr>
          <w:u w:val="single"/>
        </w:rPr>
        <w:t>1</w:t>
      </w:r>
      <w:r w:rsidRPr="00E0528F">
        <w:rPr>
          <w:u w:val="single"/>
        </w:rPr>
        <w:t>日</w:t>
      </w:r>
      <w:r w:rsidR="00904ED9" w:rsidRPr="00E0528F">
        <w:rPr>
          <w:u w:val="single"/>
        </w:rPr>
        <w:t>午前</w:t>
      </w:r>
      <w:r w:rsidR="00904ED9" w:rsidRPr="00E0528F">
        <w:rPr>
          <w:u w:val="single"/>
        </w:rPr>
        <w:t>9</w:t>
      </w:r>
      <w:r w:rsidRPr="00E0528F">
        <w:rPr>
          <w:u w:val="single"/>
        </w:rPr>
        <w:t>時から</w:t>
      </w:r>
      <w:r w:rsidRPr="00E0528F">
        <w:rPr>
          <w:u w:val="single"/>
        </w:rPr>
        <w:t>4</w:t>
      </w:r>
      <w:r w:rsidRPr="00E0528F">
        <w:rPr>
          <w:u w:val="single"/>
        </w:rPr>
        <w:t>月</w:t>
      </w:r>
      <w:r w:rsidRPr="00E0528F">
        <w:rPr>
          <w:u w:val="single"/>
        </w:rPr>
        <w:t>26</w:t>
      </w:r>
      <w:r w:rsidRPr="00E0528F">
        <w:rPr>
          <w:u w:val="single"/>
        </w:rPr>
        <w:t>日</w:t>
      </w:r>
      <w:r w:rsidR="00904ED9" w:rsidRPr="00E0528F">
        <w:rPr>
          <w:u w:val="single"/>
        </w:rPr>
        <w:t>午後</w:t>
      </w:r>
      <w:r w:rsidR="00904ED9" w:rsidRPr="00E0528F">
        <w:rPr>
          <w:u w:val="single"/>
        </w:rPr>
        <w:t>5</w:t>
      </w:r>
      <w:r w:rsidRPr="00E0528F">
        <w:rPr>
          <w:u w:val="single"/>
        </w:rPr>
        <w:t>時まで</w:t>
      </w:r>
      <w:r w:rsidRPr="00190084">
        <w:t xml:space="preserve"> </w:t>
      </w:r>
    </w:p>
    <w:p w14:paraId="7A5A78BA" w14:textId="285D79A6" w:rsidR="00381F21" w:rsidRPr="00190084" w:rsidRDefault="0067351B" w:rsidP="009C3BC0">
      <w:pPr>
        <w:pStyle w:val="ListParagraph"/>
        <w:numPr>
          <w:ilvl w:val="0"/>
          <w:numId w:val="2"/>
        </w:numPr>
        <w:rPr>
          <w:lang w:eastAsia="zh-TW"/>
        </w:rPr>
      </w:pPr>
      <w:r w:rsidRPr="00190084">
        <w:rPr>
          <w:lang w:eastAsia="zh-TW"/>
        </w:rPr>
        <w:t>予選結果発表</w:t>
      </w:r>
      <w:r w:rsidR="003820EB" w:rsidRPr="00190084">
        <w:rPr>
          <w:lang w:eastAsia="zh-TW"/>
        </w:rPr>
        <w:t>：</w:t>
      </w:r>
      <w:r w:rsidRPr="00190084">
        <w:rPr>
          <w:lang w:eastAsia="zh-TW"/>
        </w:rPr>
        <w:t>2024</w:t>
      </w:r>
      <w:r w:rsidRPr="00190084">
        <w:rPr>
          <w:lang w:eastAsia="zh-TW"/>
        </w:rPr>
        <w:t>年</w:t>
      </w:r>
      <w:r w:rsidRPr="00190084">
        <w:rPr>
          <w:lang w:eastAsia="zh-TW"/>
        </w:rPr>
        <w:t>5</w:t>
      </w:r>
      <w:r w:rsidRPr="00190084">
        <w:rPr>
          <w:lang w:eastAsia="zh-TW"/>
        </w:rPr>
        <w:t>月中旬</w:t>
      </w:r>
      <w:r w:rsidRPr="00190084">
        <w:rPr>
          <w:lang w:eastAsia="zh-TW"/>
        </w:rPr>
        <w:t xml:space="preserve"> </w:t>
      </w:r>
    </w:p>
    <w:p w14:paraId="7BD66F3A" w14:textId="0975A01D" w:rsidR="00381F21" w:rsidRPr="00190084" w:rsidRDefault="0067351B" w:rsidP="009C3BC0">
      <w:pPr>
        <w:pStyle w:val="ListParagraph"/>
        <w:numPr>
          <w:ilvl w:val="0"/>
          <w:numId w:val="2"/>
        </w:numPr>
      </w:pPr>
      <w:r w:rsidRPr="00190084">
        <w:t>結果にかかわらず、応募者全員に</w:t>
      </w:r>
      <w:r w:rsidR="003820EB" w:rsidRPr="00190084">
        <w:t>予選</w:t>
      </w:r>
      <w:r w:rsidRPr="00190084">
        <w:t>の結果</w:t>
      </w:r>
      <w:r w:rsidR="003820EB" w:rsidRPr="00190084">
        <w:t>を</w:t>
      </w:r>
      <w:r w:rsidRPr="00190084">
        <w:t>E</w:t>
      </w:r>
      <w:r w:rsidRPr="00190084">
        <w:t>メールで通知</w:t>
      </w:r>
      <w:r w:rsidR="003820EB" w:rsidRPr="00190084">
        <w:t>します</w:t>
      </w:r>
      <w:r w:rsidRPr="00190084">
        <w:t>。</w:t>
      </w:r>
      <w:r w:rsidRPr="00190084">
        <w:t xml:space="preserve"> </w:t>
      </w:r>
    </w:p>
    <w:p w14:paraId="6C76076B" w14:textId="77777777" w:rsidR="005B0712" w:rsidRPr="00190084" w:rsidRDefault="005B0712" w:rsidP="009C3BC0">
      <w:pPr>
        <w:pStyle w:val="ListParagraph"/>
      </w:pPr>
    </w:p>
    <w:p w14:paraId="07077DC0" w14:textId="50BF9490" w:rsidR="00381F21" w:rsidRPr="00190084" w:rsidRDefault="0067351B" w:rsidP="009C3BC0">
      <w:pPr>
        <w:pStyle w:val="Heading2"/>
        <w:rPr>
          <w:lang w:eastAsia="zh-TW"/>
        </w:rPr>
      </w:pPr>
      <w:r w:rsidRPr="00190084">
        <w:rPr>
          <w:lang w:eastAsia="zh-TW"/>
        </w:rPr>
        <w:t>最終選考日：</w:t>
      </w:r>
      <w:r w:rsidRPr="002D482C">
        <w:rPr>
          <w:b w:val="0"/>
          <w:bCs w:val="0"/>
          <w:lang w:eastAsia="zh-TW"/>
        </w:rPr>
        <w:t>2024</w:t>
      </w:r>
      <w:r w:rsidRPr="002D482C">
        <w:rPr>
          <w:b w:val="0"/>
          <w:bCs w:val="0"/>
          <w:lang w:eastAsia="zh-TW"/>
        </w:rPr>
        <w:t>年</w:t>
      </w:r>
      <w:r w:rsidRPr="002D482C">
        <w:rPr>
          <w:b w:val="0"/>
          <w:bCs w:val="0"/>
          <w:lang w:eastAsia="zh-TW"/>
        </w:rPr>
        <w:t>6</w:t>
      </w:r>
      <w:r w:rsidRPr="002D482C">
        <w:rPr>
          <w:b w:val="0"/>
          <w:bCs w:val="0"/>
          <w:lang w:eastAsia="zh-TW"/>
        </w:rPr>
        <w:t>月</w:t>
      </w:r>
      <w:r w:rsidR="00C00A49" w:rsidRPr="002D482C">
        <w:rPr>
          <w:b w:val="0"/>
          <w:bCs w:val="0"/>
          <w:lang w:eastAsia="zh-TW"/>
        </w:rPr>
        <w:t>23</w:t>
      </w:r>
      <w:r w:rsidR="00C00A49" w:rsidRPr="002D482C">
        <w:rPr>
          <w:b w:val="0"/>
          <w:bCs w:val="0"/>
          <w:lang w:eastAsia="zh-TW"/>
        </w:rPr>
        <w:t>日</w:t>
      </w:r>
      <w:r w:rsidR="003820EB" w:rsidRPr="002D482C">
        <w:rPr>
          <w:b w:val="0"/>
          <w:bCs w:val="0"/>
          <w:lang w:eastAsia="zh-TW"/>
        </w:rPr>
        <w:t>（日）</w:t>
      </w:r>
    </w:p>
    <w:p w14:paraId="456FD530" w14:textId="77777777" w:rsidR="005B0712" w:rsidRPr="00190084" w:rsidRDefault="005B0712" w:rsidP="009C3BC0">
      <w:pPr>
        <w:pStyle w:val="ListParagraph"/>
        <w:rPr>
          <w:lang w:eastAsia="zh-TW"/>
        </w:rPr>
      </w:pPr>
    </w:p>
    <w:p w14:paraId="6E52733E" w14:textId="5E0D6374" w:rsidR="00381F21" w:rsidRPr="00190084" w:rsidRDefault="003820EB" w:rsidP="009C3BC0">
      <w:pPr>
        <w:pStyle w:val="Heading2"/>
        <w:rPr>
          <w:lang w:eastAsia="zh-TW"/>
        </w:rPr>
      </w:pPr>
      <w:r w:rsidRPr="00190084">
        <w:rPr>
          <w:lang w:eastAsia="zh-TW"/>
        </w:rPr>
        <w:t>最終選考参加予定者数：</w:t>
      </w:r>
      <w:r w:rsidR="002333E6" w:rsidRPr="002D482C">
        <w:rPr>
          <w:b w:val="0"/>
          <w:bCs w:val="0"/>
          <w:lang w:eastAsia="zh-TW"/>
        </w:rPr>
        <w:t>16</w:t>
      </w:r>
      <w:r w:rsidR="002333E6" w:rsidRPr="002D482C">
        <w:rPr>
          <w:b w:val="0"/>
          <w:bCs w:val="0"/>
          <w:lang w:eastAsia="zh-TW"/>
        </w:rPr>
        <w:t>名（高校部門）、</w:t>
      </w:r>
      <w:r w:rsidR="002333E6" w:rsidRPr="002D482C">
        <w:rPr>
          <w:b w:val="0"/>
          <w:bCs w:val="0"/>
          <w:lang w:eastAsia="zh-TW"/>
        </w:rPr>
        <w:t>16</w:t>
      </w:r>
      <w:r w:rsidR="002333E6" w:rsidRPr="002D482C">
        <w:rPr>
          <w:b w:val="0"/>
          <w:bCs w:val="0"/>
          <w:lang w:eastAsia="zh-TW"/>
        </w:rPr>
        <w:t>名（大学部門）</w:t>
      </w:r>
    </w:p>
    <w:p w14:paraId="6C1C056F" w14:textId="77777777" w:rsidR="002333E6" w:rsidRPr="00190084" w:rsidRDefault="002333E6" w:rsidP="009C3BC0">
      <w:pPr>
        <w:pStyle w:val="ListParagraph"/>
        <w:rPr>
          <w:lang w:eastAsia="zh-TW"/>
        </w:rPr>
      </w:pPr>
    </w:p>
    <w:p w14:paraId="0A097388" w14:textId="57F75EB1" w:rsidR="00381F21" w:rsidRPr="00190084" w:rsidRDefault="003820EB" w:rsidP="009C3BC0">
      <w:pPr>
        <w:pStyle w:val="Heading2"/>
      </w:pPr>
      <w:r w:rsidRPr="00190084">
        <w:t>最終選考の会場：</w:t>
      </w:r>
      <w:r w:rsidR="00C26C1C" w:rsidRPr="002D482C">
        <w:rPr>
          <w:b w:val="0"/>
          <w:bCs w:val="0"/>
        </w:rPr>
        <w:t>金沢大学</w:t>
      </w:r>
      <w:r w:rsidR="00C26C1C" w:rsidRPr="00190084">
        <w:t xml:space="preserve"> </w:t>
      </w:r>
    </w:p>
    <w:p w14:paraId="27A1D3CB" w14:textId="77777777" w:rsidR="00E6740D" w:rsidRPr="00190084" w:rsidRDefault="00E6740D" w:rsidP="009C3BC0">
      <w:pPr>
        <w:pStyle w:val="ListParagraph"/>
      </w:pPr>
    </w:p>
    <w:p w14:paraId="0646CCBF" w14:textId="31D4756E" w:rsidR="00381F21" w:rsidRPr="00190084" w:rsidRDefault="003820EB" w:rsidP="009C3BC0">
      <w:pPr>
        <w:pStyle w:val="Heading2"/>
      </w:pPr>
      <w:r w:rsidRPr="00190084">
        <w:lastRenderedPageBreak/>
        <w:t>後援：</w:t>
      </w:r>
      <w:r w:rsidRPr="002D482C">
        <w:rPr>
          <w:b w:val="0"/>
          <w:bCs w:val="0"/>
        </w:rPr>
        <w:t>本コンテストは、</w:t>
      </w:r>
      <w:r w:rsidR="00F96EF6" w:rsidRPr="002D482C">
        <w:rPr>
          <w:b w:val="0"/>
          <w:bCs w:val="0"/>
        </w:rPr>
        <w:t>在日アイルランド大使館、</w:t>
      </w:r>
      <w:r w:rsidR="00CF790F" w:rsidRPr="002D482C">
        <w:rPr>
          <w:b w:val="0"/>
          <w:bCs w:val="0"/>
        </w:rPr>
        <w:t>エメラルド</w:t>
      </w:r>
      <w:r w:rsidR="0067351B" w:rsidRPr="002D482C">
        <w:rPr>
          <w:b w:val="0"/>
          <w:bCs w:val="0"/>
        </w:rPr>
        <w:t>・カルチュラル・インスティテュート</w:t>
      </w:r>
      <w:r w:rsidR="00CF790F" w:rsidRPr="002D482C">
        <w:rPr>
          <w:b w:val="0"/>
          <w:bCs w:val="0"/>
        </w:rPr>
        <w:t>、コーク大学、</w:t>
      </w:r>
      <w:r w:rsidR="00C07678" w:rsidRPr="002D482C">
        <w:rPr>
          <w:b w:val="0"/>
          <w:bCs w:val="0"/>
        </w:rPr>
        <w:t>グリフィス・カレッジ</w:t>
      </w:r>
      <w:r w:rsidR="00F96EF6" w:rsidRPr="002D482C">
        <w:rPr>
          <w:b w:val="0"/>
          <w:bCs w:val="0"/>
        </w:rPr>
        <w:t>、</w:t>
      </w:r>
      <w:r w:rsidR="00F96EF6" w:rsidRPr="002D482C">
        <w:rPr>
          <w:b w:val="0"/>
          <w:bCs w:val="0"/>
        </w:rPr>
        <w:t>ICDL</w:t>
      </w:r>
      <w:r w:rsidRPr="002D482C">
        <w:rPr>
          <w:b w:val="0"/>
          <w:bCs w:val="0"/>
        </w:rPr>
        <w:t>が後援しています。</w:t>
      </w:r>
      <w:r w:rsidRPr="002D482C">
        <w:rPr>
          <w:b w:val="0"/>
          <w:bCs w:val="0"/>
        </w:rPr>
        <w:t xml:space="preserve"> </w:t>
      </w:r>
    </w:p>
    <w:p w14:paraId="65295F20" w14:textId="77777777" w:rsidR="001156AC" w:rsidRPr="00190084" w:rsidRDefault="001156AC" w:rsidP="009C3BC0"/>
    <w:p w14:paraId="7F33411D" w14:textId="7F553474" w:rsidR="00381F21" w:rsidRPr="00190084" w:rsidRDefault="005F3D8A" w:rsidP="009C3BC0">
      <w:pPr>
        <w:pStyle w:val="Heading1"/>
      </w:pPr>
      <w:r w:rsidRPr="00190084">
        <w:t>スピーチの</w:t>
      </w:r>
      <w:r w:rsidR="003820EB" w:rsidRPr="00190084">
        <w:t>条件と</w:t>
      </w:r>
      <w:r w:rsidR="00642904" w:rsidRPr="00190084">
        <w:t>評価</w:t>
      </w:r>
      <w:r w:rsidR="003C554D" w:rsidRPr="00190084">
        <w:t>プロセス</w:t>
      </w:r>
    </w:p>
    <w:p w14:paraId="6C55E45A" w14:textId="77777777" w:rsidR="00381F21" w:rsidRPr="00190084" w:rsidRDefault="0067351B" w:rsidP="009C3BC0">
      <w:pPr>
        <w:pStyle w:val="Heading2"/>
        <w:numPr>
          <w:ilvl w:val="0"/>
          <w:numId w:val="16"/>
        </w:numPr>
      </w:pPr>
      <w:bookmarkStart w:id="0" w:name="_Hlk152334995"/>
      <w:r w:rsidRPr="00190084">
        <w:t>スピーチの長さ</w:t>
      </w:r>
    </w:p>
    <w:p w14:paraId="36264369" w14:textId="034CE4F2" w:rsidR="00381F21" w:rsidRPr="00190084" w:rsidRDefault="0067351B" w:rsidP="009C3BC0">
      <w:pPr>
        <w:pStyle w:val="Heading3"/>
        <w:numPr>
          <w:ilvl w:val="0"/>
          <w:numId w:val="27"/>
        </w:numPr>
        <w:rPr>
          <w:lang w:eastAsia="zh-TW"/>
        </w:rPr>
      </w:pPr>
      <w:r w:rsidRPr="009C3BC0">
        <w:rPr>
          <w:u w:val="single"/>
          <w:lang w:eastAsia="zh-TW"/>
        </w:rPr>
        <w:t>高校生部</w:t>
      </w:r>
      <w:r w:rsidR="003820EB" w:rsidRPr="009C3BC0">
        <w:rPr>
          <w:u w:val="single"/>
          <w:lang w:eastAsia="zh-TW"/>
        </w:rPr>
        <w:t>門</w:t>
      </w:r>
      <w:r w:rsidR="003820EB" w:rsidRPr="00B333CC">
        <w:rPr>
          <w:lang w:eastAsia="zh-TW"/>
        </w:rPr>
        <w:t>：</w:t>
      </w:r>
      <w:r w:rsidRPr="00190084">
        <w:rPr>
          <w:lang w:eastAsia="zh-TW"/>
        </w:rPr>
        <w:t>2</w:t>
      </w:r>
      <w:r w:rsidRPr="00190084">
        <w:rPr>
          <w:lang w:eastAsia="zh-TW"/>
        </w:rPr>
        <w:t>分以上</w:t>
      </w:r>
      <w:r w:rsidRPr="00190084">
        <w:rPr>
          <w:lang w:eastAsia="zh-TW"/>
        </w:rPr>
        <w:t>3</w:t>
      </w:r>
      <w:r w:rsidRPr="00190084">
        <w:rPr>
          <w:lang w:eastAsia="zh-TW"/>
        </w:rPr>
        <w:t>分未満</w:t>
      </w:r>
    </w:p>
    <w:p w14:paraId="74F4F094" w14:textId="4F1149BE" w:rsidR="00381F21" w:rsidRPr="00190084" w:rsidRDefault="0067351B" w:rsidP="00E0528F">
      <w:pPr>
        <w:pStyle w:val="Heading3"/>
        <w:numPr>
          <w:ilvl w:val="0"/>
          <w:numId w:val="27"/>
        </w:numPr>
      </w:pPr>
      <w:r w:rsidRPr="00E0528F">
        <w:rPr>
          <w:u w:val="single"/>
        </w:rPr>
        <w:t>大学生部門</w:t>
      </w:r>
      <w:r w:rsidRPr="00190084">
        <w:t>：</w:t>
      </w:r>
      <w:r w:rsidRPr="00190084">
        <w:t>3</w:t>
      </w:r>
      <w:r w:rsidRPr="00190084">
        <w:t>分以上</w:t>
      </w:r>
      <w:r w:rsidRPr="00190084">
        <w:t>4</w:t>
      </w:r>
      <w:r w:rsidRPr="00190084">
        <w:t>分未満</w:t>
      </w:r>
      <w:r w:rsidRPr="00190084">
        <w:t xml:space="preserve"> </w:t>
      </w:r>
    </w:p>
    <w:p w14:paraId="73BE4B02" w14:textId="09E49720" w:rsidR="00381F21" w:rsidRPr="00190084" w:rsidRDefault="005222AB" w:rsidP="009C3BC0">
      <w:pPr>
        <w:pStyle w:val="ListParagraph"/>
      </w:pPr>
      <w:r w:rsidRPr="00190084">
        <w:t>(</w:t>
      </w:r>
      <w:r w:rsidRPr="00190084">
        <w:t>注：</w:t>
      </w:r>
      <w:r w:rsidR="003820EB" w:rsidRPr="00190084">
        <w:t>上記の時間には</w:t>
      </w:r>
      <w:r w:rsidRPr="00190084">
        <w:t>タイトル、学校名、</w:t>
      </w:r>
      <w:r w:rsidR="003820EB" w:rsidRPr="00190084">
        <w:t>その他</w:t>
      </w:r>
      <w:r w:rsidRPr="00190084">
        <w:t>個人</w:t>
      </w:r>
      <w:r w:rsidR="003820EB" w:rsidRPr="00190084">
        <w:t>の</w:t>
      </w:r>
      <w:r w:rsidRPr="00190084">
        <w:t>情報</w:t>
      </w:r>
      <w:r w:rsidR="003820EB" w:rsidRPr="00190084">
        <w:t>の発言時間を含みません</w:t>
      </w:r>
      <w:r w:rsidRPr="00190084">
        <w:t>）。</w:t>
      </w:r>
      <w:r w:rsidRPr="00190084">
        <w:t xml:space="preserve"> </w:t>
      </w:r>
    </w:p>
    <w:bookmarkEnd w:id="0"/>
    <w:p w14:paraId="665085A2" w14:textId="77777777" w:rsidR="00A26D0D" w:rsidRPr="00190084" w:rsidRDefault="00A26D0D" w:rsidP="009C3BC0">
      <w:pPr>
        <w:pStyle w:val="ListParagraph"/>
      </w:pPr>
    </w:p>
    <w:p w14:paraId="3A238612" w14:textId="77777777" w:rsidR="00381F21" w:rsidRPr="00190084" w:rsidRDefault="0067351B" w:rsidP="009C3BC0">
      <w:pPr>
        <w:pStyle w:val="Heading2"/>
      </w:pPr>
      <w:r w:rsidRPr="00190084">
        <w:t>スピーチの</w:t>
      </w:r>
      <w:r w:rsidR="00A26D0D" w:rsidRPr="00190084">
        <w:t>テーマ</w:t>
      </w:r>
      <w:r w:rsidR="00A26D0D" w:rsidRPr="00190084">
        <w:rPr>
          <w:color w:val="00B050"/>
        </w:rPr>
        <w:t xml:space="preserve"> </w:t>
      </w:r>
    </w:p>
    <w:p w14:paraId="7FDB41CB" w14:textId="0C379885" w:rsidR="00381F21" w:rsidRPr="00190084" w:rsidRDefault="0067351B" w:rsidP="009C3BC0">
      <w:pPr>
        <w:pStyle w:val="Heading3"/>
        <w:numPr>
          <w:ilvl w:val="0"/>
          <w:numId w:val="20"/>
        </w:numPr>
        <w:rPr>
          <w:lang w:eastAsia="ja-JP"/>
        </w:rPr>
      </w:pPr>
      <w:r w:rsidRPr="00190084">
        <w:rPr>
          <w:lang w:eastAsia="ja-JP"/>
        </w:rPr>
        <w:t>今年のコンテストのテーマは「志」</w:t>
      </w:r>
      <w:r w:rsidR="00E0528F">
        <w:rPr>
          <w:rFonts w:hint="eastAsia"/>
          <w:lang w:eastAsia="ja-JP"/>
        </w:rPr>
        <w:t>（</w:t>
      </w:r>
      <w:r w:rsidR="00E0528F">
        <w:rPr>
          <w:lang w:eastAsia="ja-JP"/>
        </w:rPr>
        <w:t>aspiration</w:t>
      </w:r>
      <w:r w:rsidR="00E0528F">
        <w:rPr>
          <w:rFonts w:hint="eastAsia"/>
          <w:lang w:eastAsia="ja-JP"/>
        </w:rPr>
        <w:t>）</w:t>
      </w:r>
      <w:r w:rsidRPr="00190084">
        <w:rPr>
          <w:lang w:eastAsia="ja-JP"/>
        </w:rPr>
        <w:t>です。</w:t>
      </w:r>
      <w:r w:rsidRPr="00190084">
        <w:rPr>
          <w:lang w:eastAsia="ja-JP"/>
        </w:rPr>
        <w:t xml:space="preserve"> </w:t>
      </w:r>
    </w:p>
    <w:p w14:paraId="1978001C" w14:textId="6C5286E7" w:rsidR="00381F21" w:rsidRPr="00190084" w:rsidRDefault="0067351B" w:rsidP="009C3BC0">
      <w:pPr>
        <w:pStyle w:val="Heading3"/>
        <w:rPr>
          <w:lang w:eastAsia="ja-JP"/>
        </w:rPr>
      </w:pPr>
      <w:r w:rsidRPr="00190084">
        <w:rPr>
          <w:lang w:eastAsia="ja-JP"/>
        </w:rPr>
        <w:t>このテーマについて、</w:t>
      </w:r>
      <w:r w:rsidR="003820EB" w:rsidRPr="00190084">
        <w:rPr>
          <w:lang w:eastAsia="ja-JP"/>
        </w:rPr>
        <w:t>創造</w:t>
      </w:r>
      <w:r w:rsidRPr="00190084">
        <w:rPr>
          <w:lang w:eastAsia="ja-JP"/>
        </w:rPr>
        <w:t>的</w:t>
      </w:r>
      <w:r w:rsidR="003820EB" w:rsidRPr="00190084">
        <w:rPr>
          <w:lang w:eastAsia="ja-JP"/>
        </w:rPr>
        <w:t>・</w:t>
      </w:r>
      <w:r w:rsidRPr="00190084">
        <w:rPr>
          <w:lang w:eastAsia="ja-JP"/>
        </w:rPr>
        <w:t>独創的な視点を含むスピーチをすることが奨励され、</w:t>
      </w:r>
      <w:r w:rsidR="003820EB" w:rsidRPr="00190084">
        <w:rPr>
          <w:lang w:eastAsia="ja-JP"/>
        </w:rPr>
        <w:t>そのようなスピーチには</w:t>
      </w:r>
      <w:r w:rsidRPr="00190084">
        <w:rPr>
          <w:lang w:eastAsia="ja-JP"/>
        </w:rPr>
        <w:t>加点されます。</w:t>
      </w:r>
      <w:r w:rsidRPr="00190084">
        <w:rPr>
          <w:lang w:eastAsia="ja-JP"/>
        </w:rPr>
        <w:t xml:space="preserve"> </w:t>
      </w:r>
    </w:p>
    <w:p w14:paraId="2BA8F349" w14:textId="7C2445B3" w:rsidR="00381F21" w:rsidRPr="00190084" w:rsidRDefault="0067351B" w:rsidP="009C3BC0">
      <w:pPr>
        <w:pStyle w:val="Heading3"/>
        <w:rPr>
          <w:lang w:eastAsia="ja-JP"/>
        </w:rPr>
      </w:pPr>
      <w:r w:rsidRPr="00190084">
        <w:rPr>
          <w:lang w:eastAsia="ja-JP"/>
        </w:rPr>
        <w:t>応募者は「志」のテーマの</w:t>
      </w:r>
      <w:r w:rsidR="003820EB" w:rsidRPr="00190084">
        <w:rPr>
          <w:lang w:eastAsia="ja-JP"/>
        </w:rPr>
        <w:t>枠内で</w:t>
      </w:r>
      <w:r w:rsidRPr="00190084">
        <w:rPr>
          <w:lang w:eastAsia="ja-JP"/>
        </w:rPr>
        <w:t>自分にとって重要で関心のあるテーマを選</w:t>
      </w:r>
      <w:r w:rsidR="003820EB" w:rsidRPr="00190084">
        <w:rPr>
          <w:lang w:eastAsia="ja-JP"/>
        </w:rPr>
        <w:t>んでください</w:t>
      </w:r>
      <w:r w:rsidRPr="00190084">
        <w:rPr>
          <w:lang w:eastAsia="ja-JP"/>
        </w:rPr>
        <w:t>。</w:t>
      </w:r>
      <w:r w:rsidR="003820EB" w:rsidRPr="00190084">
        <w:rPr>
          <w:lang w:eastAsia="ja-JP"/>
        </w:rPr>
        <w:t>たとえば、</w:t>
      </w:r>
      <w:r w:rsidRPr="00190084">
        <w:rPr>
          <w:lang w:eastAsia="ja-JP"/>
        </w:rPr>
        <w:t>伝統と現代、家族、友情、スポーツ、キャリア、旅行、学問など</w:t>
      </w:r>
      <w:r w:rsidR="003820EB" w:rsidRPr="00190084">
        <w:rPr>
          <w:lang w:eastAsia="ja-JP"/>
        </w:rPr>
        <w:t>です</w:t>
      </w:r>
      <w:r w:rsidRPr="00190084">
        <w:rPr>
          <w:lang w:eastAsia="ja-JP"/>
        </w:rPr>
        <w:t>。</w:t>
      </w:r>
      <w:r w:rsidRPr="00190084">
        <w:rPr>
          <w:lang w:eastAsia="ja-JP"/>
        </w:rPr>
        <w:t xml:space="preserve"> </w:t>
      </w:r>
    </w:p>
    <w:p w14:paraId="0B8A0B71" w14:textId="1DE58AC4" w:rsidR="00381F21" w:rsidRPr="00190084" w:rsidRDefault="0067351B" w:rsidP="009C3BC0">
      <w:pPr>
        <w:pStyle w:val="Heading3"/>
        <w:rPr>
          <w:lang w:eastAsia="ja-JP"/>
        </w:rPr>
      </w:pPr>
      <w:r w:rsidRPr="00190084">
        <w:rPr>
          <w:lang w:eastAsia="ja-JP"/>
        </w:rPr>
        <w:t>スピーチの内容が「志」のテーマに沿っているかどうかは、応募者の責任において判断してください。</w:t>
      </w:r>
      <w:r w:rsidRPr="00190084">
        <w:rPr>
          <w:lang w:eastAsia="ja-JP"/>
        </w:rPr>
        <w:t xml:space="preserve"> </w:t>
      </w:r>
    </w:p>
    <w:p w14:paraId="03DEB0F5" w14:textId="77777777" w:rsidR="007C7F22" w:rsidRDefault="0067351B" w:rsidP="00E0528F">
      <w:pPr>
        <w:ind w:left="720"/>
        <w:rPr>
          <w:rStyle w:val="Hyperlink"/>
        </w:rPr>
      </w:pPr>
      <w:r w:rsidRPr="00190084">
        <w:t>注：金沢大学の将来ビジョン「</w:t>
      </w:r>
      <w:r w:rsidR="003820EB" w:rsidRPr="00190084">
        <w:t>志」</w:t>
      </w:r>
      <w:r w:rsidRPr="00190084">
        <w:t>については、大学のウェブサイトをご覧ください：</w:t>
      </w:r>
      <w:r w:rsidRPr="00190084">
        <w:t xml:space="preserve"> </w:t>
      </w:r>
      <w:hyperlink r:id="rId9" w:history="1">
        <w:r w:rsidR="009B238D" w:rsidRPr="00190084">
          <w:rPr>
            <w:rStyle w:val="Hyperlink"/>
          </w:rPr>
          <w:t>https://www.kanazawa-u.ac.jp/e/about-ku/vision</w:t>
        </w:r>
      </w:hyperlink>
    </w:p>
    <w:p w14:paraId="07B6B262" w14:textId="2F8E5EFC" w:rsidR="00381F21" w:rsidRPr="00190084" w:rsidRDefault="0067351B" w:rsidP="009C3BC0">
      <w:pPr>
        <w:pStyle w:val="Heading2"/>
      </w:pPr>
      <w:r w:rsidRPr="00190084">
        <w:t>評価基準</w:t>
      </w:r>
    </w:p>
    <w:p w14:paraId="06E608A9" w14:textId="13D63154" w:rsidR="00381F21" w:rsidRPr="00190084" w:rsidRDefault="003820EB" w:rsidP="009C3BC0">
      <w:pPr>
        <w:pStyle w:val="Heading3"/>
        <w:numPr>
          <w:ilvl w:val="0"/>
          <w:numId w:val="21"/>
        </w:numPr>
        <w:rPr>
          <w:lang w:eastAsia="ja-JP"/>
        </w:rPr>
      </w:pPr>
      <w:r w:rsidRPr="009C3BC0">
        <w:rPr>
          <w:b/>
          <w:bCs/>
          <w:lang w:eastAsia="ja-JP"/>
        </w:rPr>
        <w:t>予選：</w:t>
      </w:r>
      <w:r w:rsidR="00AE2917" w:rsidRPr="00190084">
        <w:rPr>
          <w:lang w:eastAsia="ja-JP"/>
        </w:rPr>
        <w:t>原稿と音声ファイルを審査</w:t>
      </w:r>
      <w:r w:rsidR="00B84447" w:rsidRPr="00190084">
        <w:rPr>
          <w:lang w:eastAsia="ja-JP"/>
        </w:rPr>
        <w:t>します</w:t>
      </w:r>
      <w:r w:rsidR="00384B5A" w:rsidRPr="00190084">
        <w:rPr>
          <w:lang w:eastAsia="ja-JP"/>
        </w:rPr>
        <w:t>。</w:t>
      </w:r>
      <w:r w:rsidR="003B3E57" w:rsidRPr="00190084">
        <w:rPr>
          <w:lang w:eastAsia="ja-JP"/>
        </w:rPr>
        <w:t>審査員は</w:t>
      </w:r>
      <w:r w:rsidR="00290AF3" w:rsidRPr="00190084">
        <w:rPr>
          <w:lang w:eastAsia="ja-JP"/>
        </w:rPr>
        <w:t>、金沢大学、</w:t>
      </w:r>
      <w:r w:rsidR="005E2DF4" w:rsidRPr="005E2DF4">
        <w:rPr>
          <w:rFonts w:hint="eastAsia"/>
          <w:lang w:eastAsia="ja-JP"/>
        </w:rPr>
        <w:t>エメラルド</w:t>
      </w:r>
      <w:r w:rsidR="0067351B" w:rsidRPr="00190084">
        <w:rPr>
          <w:lang w:eastAsia="ja-JP"/>
        </w:rPr>
        <w:t>・カルチュラル・インスティテュート</w:t>
      </w:r>
      <w:r w:rsidR="005E2DF4" w:rsidRPr="005E2DF4">
        <w:rPr>
          <w:rFonts w:hint="eastAsia"/>
          <w:lang w:eastAsia="ja-JP"/>
        </w:rPr>
        <w:t>、コーク大学、グリフィス・カレッジ</w:t>
      </w:r>
      <w:r w:rsidR="00404D8E" w:rsidRPr="00190084">
        <w:rPr>
          <w:lang w:eastAsia="ja-JP"/>
        </w:rPr>
        <w:t>のメンバーで</w:t>
      </w:r>
      <w:r w:rsidR="003B3E57" w:rsidRPr="00190084">
        <w:rPr>
          <w:lang w:eastAsia="ja-JP"/>
        </w:rPr>
        <w:t>構成され</w:t>
      </w:r>
      <w:r w:rsidR="00B84447" w:rsidRPr="00190084">
        <w:rPr>
          <w:lang w:eastAsia="ja-JP"/>
        </w:rPr>
        <w:t>ます</w:t>
      </w:r>
      <w:r w:rsidR="00290AF3" w:rsidRPr="00190084">
        <w:rPr>
          <w:lang w:eastAsia="ja-JP"/>
        </w:rPr>
        <w:t>。</w:t>
      </w:r>
      <w:r w:rsidR="00290AF3" w:rsidRPr="00190084">
        <w:rPr>
          <w:lang w:eastAsia="ja-JP"/>
        </w:rPr>
        <w:t xml:space="preserve"> </w:t>
      </w:r>
    </w:p>
    <w:p w14:paraId="5E380A86" w14:textId="771A4196" w:rsidR="00E0528F" w:rsidRPr="00E0528F" w:rsidRDefault="0067351B" w:rsidP="00E0528F">
      <w:pPr>
        <w:pStyle w:val="Heading3"/>
        <w:rPr>
          <w:lang w:eastAsia="ja-JP"/>
        </w:rPr>
      </w:pPr>
      <w:r w:rsidRPr="00190084">
        <w:rPr>
          <w:b/>
          <w:bCs/>
          <w:lang w:eastAsia="ja-JP"/>
        </w:rPr>
        <w:t>最終選考：</w:t>
      </w:r>
      <w:r w:rsidR="00E14AF0" w:rsidRPr="00190084">
        <w:rPr>
          <w:lang w:eastAsia="ja-JP"/>
        </w:rPr>
        <w:t>英文法、発音、プレゼンテーション</w:t>
      </w:r>
      <w:r w:rsidR="005E2DF4">
        <w:rPr>
          <w:rFonts w:hint="eastAsia"/>
          <w:lang w:eastAsia="ja-JP"/>
        </w:rPr>
        <w:t>の</w:t>
      </w:r>
      <w:r w:rsidR="00E14AF0" w:rsidRPr="00190084">
        <w:rPr>
          <w:lang w:eastAsia="ja-JP"/>
        </w:rPr>
        <w:t>能力を評価するだけでなく、スピーチの構成、プレゼンテーションの説得力、内容の独創性</w:t>
      </w:r>
      <w:r w:rsidR="001C72FE" w:rsidRPr="00190084">
        <w:rPr>
          <w:lang w:eastAsia="ja-JP"/>
        </w:rPr>
        <w:t>（「志」という全体テーマの</w:t>
      </w:r>
      <w:r w:rsidR="00B84447" w:rsidRPr="00190084">
        <w:rPr>
          <w:lang w:eastAsia="ja-JP"/>
        </w:rPr>
        <w:t>枠内</w:t>
      </w:r>
      <w:r w:rsidR="001C72FE" w:rsidRPr="00190084">
        <w:rPr>
          <w:lang w:eastAsia="ja-JP"/>
        </w:rPr>
        <w:t>で</w:t>
      </w:r>
      <w:r w:rsidR="00B84447" w:rsidRPr="00190084">
        <w:rPr>
          <w:lang w:eastAsia="ja-JP"/>
        </w:rPr>
        <w:t>の</w:t>
      </w:r>
      <w:r w:rsidR="001C72FE" w:rsidRPr="00190084">
        <w:rPr>
          <w:lang w:eastAsia="ja-JP"/>
        </w:rPr>
        <w:t>）も</w:t>
      </w:r>
      <w:r w:rsidR="00E14AF0" w:rsidRPr="00190084">
        <w:rPr>
          <w:lang w:eastAsia="ja-JP"/>
        </w:rPr>
        <w:t>考慮されます</w:t>
      </w:r>
      <w:r w:rsidR="00327CFB" w:rsidRPr="00190084">
        <w:rPr>
          <w:lang w:eastAsia="ja-JP"/>
        </w:rPr>
        <w:t>。</w:t>
      </w:r>
      <w:r w:rsidR="00E95264" w:rsidRPr="00190084">
        <w:rPr>
          <w:lang w:eastAsia="ja-JP"/>
        </w:rPr>
        <w:t>さらに</w:t>
      </w:r>
      <w:r w:rsidR="00B84447" w:rsidRPr="00190084">
        <w:rPr>
          <w:lang w:eastAsia="ja-JP"/>
        </w:rPr>
        <w:t>参加者は</w:t>
      </w:r>
      <w:r w:rsidR="00327CFB" w:rsidRPr="00190084">
        <w:rPr>
          <w:lang w:eastAsia="ja-JP"/>
        </w:rPr>
        <w:t>、</w:t>
      </w:r>
      <w:r w:rsidR="00905578" w:rsidRPr="00190084">
        <w:rPr>
          <w:u w:val="single"/>
          <w:lang w:eastAsia="ja-JP"/>
        </w:rPr>
        <w:t>両部門とも</w:t>
      </w:r>
      <w:r w:rsidR="0037601B" w:rsidRPr="00190084">
        <w:rPr>
          <w:u w:val="single"/>
          <w:lang w:eastAsia="ja-JP"/>
        </w:rPr>
        <w:t>、</w:t>
      </w:r>
      <w:r w:rsidR="00327CFB" w:rsidRPr="00190084">
        <w:rPr>
          <w:u w:val="single"/>
          <w:lang w:eastAsia="ja-JP"/>
        </w:rPr>
        <w:t>スピーチの最後に</w:t>
      </w:r>
      <w:r w:rsidR="004E3899" w:rsidRPr="00190084">
        <w:rPr>
          <w:u w:val="single"/>
          <w:lang w:eastAsia="ja-JP"/>
        </w:rPr>
        <w:t>1</w:t>
      </w:r>
      <w:r w:rsidR="004E3899" w:rsidRPr="00190084">
        <w:rPr>
          <w:u w:val="single"/>
          <w:lang w:eastAsia="ja-JP"/>
        </w:rPr>
        <w:t>人の審査員から</w:t>
      </w:r>
      <w:r w:rsidR="004E3899" w:rsidRPr="00190084">
        <w:rPr>
          <w:u w:val="single"/>
          <w:lang w:eastAsia="ja-JP"/>
        </w:rPr>
        <w:t>1</w:t>
      </w:r>
      <w:r w:rsidR="004E3899" w:rsidRPr="00190084">
        <w:rPr>
          <w:u w:val="single"/>
          <w:lang w:eastAsia="ja-JP"/>
        </w:rPr>
        <w:t>つの</w:t>
      </w:r>
      <w:r w:rsidR="00905578" w:rsidRPr="00190084">
        <w:rPr>
          <w:u w:val="single"/>
          <w:lang w:eastAsia="ja-JP"/>
        </w:rPr>
        <w:t>質問を受けます</w:t>
      </w:r>
      <w:r w:rsidR="004E3899" w:rsidRPr="00190084">
        <w:rPr>
          <w:lang w:eastAsia="ja-JP"/>
        </w:rPr>
        <w:t>。この質問は参加者のスピーチに関連したものです</w:t>
      </w:r>
      <w:r w:rsidR="00C952FF" w:rsidRPr="00190084">
        <w:rPr>
          <w:lang w:eastAsia="ja-JP"/>
        </w:rPr>
        <w:t>。その</w:t>
      </w:r>
      <w:r w:rsidR="004E3899" w:rsidRPr="00190084">
        <w:rPr>
          <w:lang w:eastAsia="ja-JP"/>
        </w:rPr>
        <w:t>回答は、上記の</w:t>
      </w:r>
      <w:r w:rsidR="00C952FF" w:rsidRPr="00190084">
        <w:rPr>
          <w:lang w:eastAsia="ja-JP"/>
        </w:rPr>
        <w:t>評価と合わせて、参加者の</w:t>
      </w:r>
      <w:r w:rsidR="00422F3B" w:rsidRPr="00190084">
        <w:rPr>
          <w:lang w:eastAsia="ja-JP"/>
        </w:rPr>
        <w:t>パフォーマンスを</w:t>
      </w:r>
      <w:r w:rsidR="004E3899" w:rsidRPr="00190084">
        <w:rPr>
          <w:lang w:eastAsia="ja-JP"/>
        </w:rPr>
        <w:t>総合的に評価するために使用されます。</w:t>
      </w:r>
      <w:r w:rsidR="004E3899" w:rsidRPr="00190084">
        <w:rPr>
          <w:lang w:eastAsia="ja-JP"/>
        </w:rPr>
        <w:t xml:space="preserve"> </w:t>
      </w:r>
    </w:p>
    <w:p w14:paraId="53CE2E07" w14:textId="18FBCDCC" w:rsidR="00381F21" w:rsidRPr="00190084" w:rsidRDefault="0067351B" w:rsidP="00E0528F">
      <w:pPr>
        <w:pStyle w:val="Heading3"/>
        <w:numPr>
          <w:ilvl w:val="0"/>
          <w:numId w:val="0"/>
        </w:numPr>
        <w:ind w:left="1160"/>
        <w:rPr>
          <w:lang w:eastAsia="ja-JP"/>
        </w:rPr>
      </w:pPr>
      <w:r w:rsidRPr="00E0528F">
        <w:rPr>
          <w:b/>
          <w:bCs/>
        </w:rPr>
        <w:t>注意：</w:t>
      </w:r>
      <w:r w:rsidRPr="00190084">
        <w:t>参加者は</w:t>
      </w:r>
      <w:r w:rsidR="006702D4">
        <w:rPr>
          <w:rFonts w:hint="eastAsia"/>
          <w:lang w:eastAsia="ja-JP"/>
        </w:rPr>
        <w:t>原稿</w:t>
      </w:r>
      <w:r w:rsidRPr="00190084">
        <w:t>を一字一句覚えて読む必要はありません。参加者は、</w:t>
      </w:r>
      <w:r w:rsidR="00F86EDF" w:rsidRPr="00190084">
        <w:t>提出</w:t>
      </w:r>
      <w:r w:rsidR="006702D4">
        <w:rPr>
          <w:rFonts w:hint="eastAsia"/>
          <w:lang w:eastAsia="ja-JP"/>
        </w:rPr>
        <w:t>原稿</w:t>
      </w:r>
      <w:r w:rsidR="00F86EDF" w:rsidRPr="00190084">
        <w:t>の流れに沿って</w:t>
      </w:r>
      <w:r w:rsidR="001F7803" w:rsidRPr="00190084">
        <w:t>、</w:t>
      </w:r>
      <w:r w:rsidR="00F86EDF" w:rsidRPr="00190084">
        <w:t>自然で自由な話し方で話すことが</w:t>
      </w:r>
      <w:r w:rsidRPr="00190084">
        <w:t>積極的に奨励されます。</w:t>
      </w:r>
    </w:p>
    <w:p w14:paraId="44DBE415" w14:textId="039DE288" w:rsidR="007C7F22" w:rsidRPr="00190084" w:rsidRDefault="007C7F22" w:rsidP="009C3BC0"/>
    <w:p w14:paraId="20864617" w14:textId="1232E5F3" w:rsidR="00381F21" w:rsidRPr="00190084" w:rsidRDefault="00A26D0D" w:rsidP="009C3BC0">
      <w:pPr>
        <w:pStyle w:val="Heading1"/>
      </w:pPr>
      <w:r w:rsidRPr="00190084">
        <w:t>賞</w:t>
      </w:r>
      <w:r w:rsidRPr="00190084">
        <w:t xml:space="preserve"> </w:t>
      </w:r>
    </w:p>
    <w:p w14:paraId="5A3B91BB" w14:textId="5FD67BE1" w:rsidR="00381F21" w:rsidRPr="00190084" w:rsidRDefault="00123DE5" w:rsidP="009C3BC0">
      <w:pPr>
        <w:pStyle w:val="ListParagraph"/>
        <w:numPr>
          <w:ilvl w:val="0"/>
          <w:numId w:val="12"/>
        </w:numPr>
        <w:rPr>
          <w:b/>
          <w:bCs/>
        </w:rPr>
      </w:pPr>
      <w:r w:rsidRPr="00190084">
        <w:t>賞は予告なく変更される場合があります。</w:t>
      </w:r>
    </w:p>
    <w:p w14:paraId="3A52A7AC" w14:textId="77777777" w:rsidR="00E6195E" w:rsidRPr="00190084" w:rsidRDefault="00E6195E" w:rsidP="009C3BC0">
      <w:pPr>
        <w:pStyle w:val="ListParagraph"/>
      </w:pPr>
    </w:p>
    <w:p w14:paraId="0FF74B2D" w14:textId="425B5F39" w:rsidR="00381F21" w:rsidRPr="00190084" w:rsidRDefault="0067351B" w:rsidP="009C3BC0">
      <w:pPr>
        <w:pStyle w:val="Heading2"/>
        <w:numPr>
          <w:ilvl w:val="0"/>
          <w:numId w:val="17"/>
        </w:numPr>
      </w:pPr>
      <w:r w:rsidRPr="00190084">
        <w:lastRenderedPageBreak/>
        <w:t>各部門</w:t>
      </w:r>
      <w:r w:rsidR="008A4CBB" w:rsidRPr="00190084">
        <w:t>優勝</w:t>
      </w:r>
      <w:r w:rsidRPr="00190084">
        <w:t>者への賞：</w:t>
      </w:r>
      <w:r w:rsidRPr="00190084">
        <w:t xml:space="preserve"> </w:t>
      </w:r>
    </w:p>
    <w:p w14:paraId="66FB2442" w14:textId="0A09344F" w:rsidR="00381F21" w:rsidRPr="00190084" w:rsidRDefault="00EF37FA" w:rsidP="009C3BC0">
      <w:pPr>
        <w:pStyle w:val="Heading3"/>
        <w:numPr>
          <w:ilvl w:val="0"/>
          <w:numId w:val="28"/>
        </w:numPr>
      </w:pPr>
      <w:bookmarkStart w:id="1" w:name="_Hlk157606426"/>
      <w:r w:rsidRPr="00190084">
        <w:t>高校生部門賞</w:t>
      </w:r>
      <w:r w:rsidRPr="00190084">
        <w:t xml:space="preserve"> </w:t>
      </w:r>
      <w:bookmarkStart w:id="2" w:name="_Hlk152247589"/>
    </w:p>
    <w:p w14:paraId="4BAAEBD1" w14:textId="3A65C732" w:rsidR="00381F21" w:rsidRPr="00190084" w:rsidRDefault="0067351B" w:rsidP="009C3BC0">
      <w:pPr>
        <w:pStyle w:val="ListParagraph"/>
      </w:pPr>
      <w:r w:rsidRPr="00190084">
        <w:t>高校生部門の優勝者には、エメラルド・カルチュラル・インスティテュートから賞が授与され</w:t>
      </w:r>
      <w:r w:rsidR="005531FC" w:rsidRPr="00190084">
        <w:t>ます</w:t>
      </w:r>
      <w:r w:rsidRPr="00190084">
        <w:t>。この賞により、優勝者はエメラルド・カルチュラル・インスティテュートのダブリン・キャンパスで</w:t>
      </w:r>
      <w:r w:rsidRPr="00190084">
        <w:t>2</w:t>
      </w:r>
      <w:r w:rsidRPr="00190084">
        <w:t>週間学ぶことができ</w:t>
      </w:r>
      <w:r w:rsidR="005531FC" w:rsidRPr="00190084">
        <w:t>ます</w:t>
      </w:r>
      <w:r w:rsidRPr="00190084">
        <w:t>。この賞は、授業料とホームステイの費用を全額カバーします。</w:t>
      </w:r>
      <w:r w:rsidRPr="00190084">
        <w:rPr>
          <w:b/>
          <w:bCs/>
          <w:u w:val="single"/>
        </w:rPr>
        <w:t>日本</w:t>
      </w:r>
      <w:r w:rsidR="005531FC" w:rsidRPr="00190084">
        <w:rPr>
          <w:b/>
          <w:bCs/>
          <w:u w:val="single"/>
        </w:rPr>
        <w:t>・</w:t>
      </w:r>
      <w:r w:rsidRPr="00190084">
        <w:rPr>
          <w:b/>
          <w:bCs/>
          <w:u w:val="single"/>
        </w:rPr>
        <w:t>アイルランド間の交通費は含まれません。この</w:t>
      </w:r>
      <w:r w:rsidR="00F32172" w:rsidRPr="00190084">
        <w:rPr>
          <w:b/>
          <w:bCs/>
          <w:u w:val="single"/>
        </w:rPr>
        <w:t>賞の受賞者は、</w:t>
      </w:r>
      <w:r w:rsidR="00A6190A" w:rsidRPr="00190084">
        <w:rPr>
          <w:b/>
          <w:bCs/>
          <w:u w:val="single"/>
        </w:rPr>
        <w:t>すべての</w:t>
      </w:r>
      <w:r w:rsidRPr="00190084">
        <w:rPr>
          <w:b/>
          <w:bCs/>
          <w:u w:val="single"/>
        </w:rPr>
        <w:t>旅費を自己</w:t>
      </w:r>
      <w:r w:rsidR="007B0916" w:rsidRPr="00190084">
        <w:rPr>
          <w:b/>
          <w:bCs/>
          <w:u w:val="single"/>
        </w:rPr>
        <w:t>負担</w:t>
      </w:r>
      <w:r w:rsidRPr="00190084">
        <w:rPr>
          <w:b/>
          <w:bCs/>
          <w:u w:val="single"/>
        </w:rPr>
        <w:t>しなければな</w:t>
      </w:r>
      <w:r w:rsidR="005531FC" w:rsidRPr="00190084">
        <w:rPr>
          <w:b/>
          <w:bCs/>
          <w:u w:val="single"/>
        </w:rPr>
        <w:t>りません</w:t>
      </w:r>
      <w:r w:rsidRPr="00190084">
        <w:rPr>
          <w:b/>
          <w:bCs/>
          <w:u w:val="single"/>
        </w:rPr>
        <w:t>。</w:t>
      </w:r>
      <w:r w:rsidRPr="00190084">
        <w:t>受賞者</w:t>
      </w:r>
      <w:r w:rsidR="005531FC" w:rsidRPr="00190084">
        <w:t>が</w:t>
      </w:r>
      <w:r w:rsidRPr="00190084">
        <w:t>2024</w:t>
      </w:r>
      <w:r w:rsidRPr="00190084">
        <w:t>年にアイルランドに渡航できない場合、</w:t>
      </w:r>
      <w:r w:rsidRPr="00190084">
        <w:t>2025</w:t>
      </w:r>
      <w:r w:rsidRPr="00190084">
        <w:t>年に</w:t>
      </w:r>
      <w:r w:rsidR="005531FC" w:rsidRPr="00190084">
        <w:t>この</w:t>
      </w:r>
      <w:r w:rsidRPr="00190084">
        <w:t>賞を</w:t>
      </w:r>
      <w:r w:rsidR="005531FC" w:rsidRPr="00190084">
        <w:t>請求</w:t>
      </w:r>
      <w:r w:rsidRPr="00190084">
        <w:t>することができます。</w:t>
      </w:r>
      <w:r w:rsidRPr="00190084">
        <w:t xml:space="preserve"> </w:t>
      </w:r>
    </w:p>
    <w:bookmarkEnd w:id="2"/>
    <w:p w14:paraId="772583B8" w14:textId="77777777" w:rsidR="00EF37FA" w:rsidRPr="00190084" w:rsidRDefault="00EF37FA" w:rsidP="009C3BC0">
      <w:pPr>
        <w:pStyle w:val="ListParagraph"/>
      </w:pPr>
    </w:p>
    <w:p w14:paraId="753B1F07" w14:textId="1E286988" w:rsidR="00381F21" w:rsidRPr="00190084" w:rsidRDefault="00EF37FA" w:rsidP="009C3BC0">
      <w:pPr>
        <w:pStyle w:val="Heading3"/>
      </w:pPr>
      <w:r w:rsidRPr="00190084">
        <w:t>大学生部門賞</w:t>
      </w:r>
      <w:r w:rsidRPr="00190084">
        <w:t xml:space="preserve"> </w:t>
      </w:r>
    </w:p>
    <w:p w14:paraId="6E70BFA4" w14:textId="6F2D5891" w:rsidR="007C7F22" w:rsidRDefault="0067351B" w:rsidP="009C3BC0">
      <w:pPr>
        <w:pStyle w:val="ListParagraph"/>
      </w:pPr>
      <w:r w:rsidRPr="00190084">
        <w:t>大学生部門の優勝者にはコーク・カレッジから賞が授与され</w:t>
      </w:r>
      <w:r w:rsidR="005531FC" w:rsidRPr="00190084">
        <w:t>ます</w:t>
      </w:r>
      <w:r w:rsidRPr="00190084">
        <w:t>。この賞により、優勝者はコーク・カレッジで</w:t>
      </w:r>
      <w:r w:rsidR="00622F82" w:rsidRPr="00190084">
        <w:t>4</w:t>
      </w:r>
      <w:r w:rsidR="00CF77FB" w:rsidRPr="00190084">
        <w:t>週間</w:t>
      </w:r>
      <w:r w:rsidRPr="00190084">
        <w:t>学ぶことができ</w:t>
      </w:r>
      <w:r w:rsidR="005531FC" w:rsidRPr="00190084">
        <w:t>ます。賞には</w:t>
      </w:r>
      <w:r w:rsidR="00CF77FB" w:rsidRPr="00190084">
        <w:t>4</w:t>
      </w:r>
      <w:r w:rsidR="00CF77FB" w:rsidRPr="00190084">
        <w:t>週間</w:t>
      </w:r>
      <w:r w:rsidR="00905578" w:rsidRPr="00190084">
        <w:t>分の</w:t>
      </w:r>
      <w:r w:rsidR="00CF77FB" w:rsidRPr="00190084">
        <w:t>宿泊費も含まれ</w:t>
      </w:r>
      <w:r w:rsidR="005531FC" w:rsidRPr="00190084">
        <w:t>ます</w:t>
      </w:r>
      <w:r w:rsidR="00084696" w:rsidRPr="00190084">
        <w:t>。</w:t>
      </w:r>
      <w:r w:rsidRPr="00190084">
        <w:t>この賞は、授業</w:t>
      </w:r>
      <w:r w:rsidR="00CF77FB" w:rsidRPr="00190084">
        <w:t>料と滞在費を</w:t>
      </w:r>
      <w:r w:rsidRPr="00190084">
        <w:t>全額カバー</w:t>
      </w:r>
      <w:r w:rsidR="005531FC" w:rsidRPr="00190084">
        <w:t>します</w:t>
      </w:r>
      <w:r w:rsidR="002C72A5" w:rsidRPr="00190084">
        <w:t>。</w:t>
      </w:r>
      <w:r w:rsidRPr="00190084">
        <w:rPr>
          <w:b/>
          <w:bCs/>
          <w:u w:val="single"/>
        </w:rPr>
        <w:t>日本</w:t>
      </w:r>
      <w:r w:rsidR="005531FC" w:rsidRPr="00190084">
        <w:rPr>
          <w:b/>
          <w:bCs/>
          <w:u w:val="single"/>
        </w:rPr>
        <w:t>・</w:t>
      </w:r>
      <w:r w:rsidRPr="00190084">
        <w:rPr>
          <w:b/>
          <w:bCs/>
          <w:u w:val="single"/>
        </w:rPr>
        <w:t>アイルランド間の交通費は含まれません。本</w:t>
      </w:r>
      <w:r w:rsidR="00F32172" w:rsidRPr="00190084">
        <w:rPr>
          <w:b/>
          <w:bCs/>
          <w:u w:val="single"/>
        </w:rPr>
        <w:t>賞の受賞</w:t>
      </w:r>
      <w:r w:rsidRPr="00190084">
        <w:rPr>
          <w:b/>
          <w:bCs/>
          <w:u w:val="single"/>
        </w:rPr>
        <w:t>者は、</w:t>
      </w:r>
      <w:r w:rsidR="00A6190A" w:rsidRPr="00190084">
        <w:rPr>
          <w:b/>
          <w:bCs/>
          <w:u w:val="single"/>
        </w:rPr>
        <w:t>すべての</w:t>
      </w:r>
      <w:r w:rsidRPr="00190084">
        <w:rPr>
          <w:b/>
          <w:bCs/>
          <w:u w:val="single"/>
        </w:rPr>
        <w:t>旅費を自己</w:t>
      </w:r>
      <w:r w:rsidR="007B0916" w:rsidRPr="00190084">
        <w:rPr>
          <w:b/>
          <w:bCs/>
          <w:u w:val="single"/>
        </w:rPr>
        <w:t>負担</w:t>
      </w:r>
      <w:r w:rsidRPr="00190084">
        <w:rPr>
          <w:b/>
          <w:bCs/>
          <w:u w:val="single"/>
        </w:rPr>
        <w:t>しなければな</w:t>
      </w:r>
      <w:r w:rsidR="005531FC" w:rsidRPr="00190084">
        <w:rPr>
          <w:b/>
          <w:bCs/>
          <w:u w:val="single"/>
        </w:rPr>
        <w:t>りません</w:t>
      </w:r>
      <w:r w:rsidRPr="00190084">
        <w:rPr>
          <w:b/>
          <w:bCs/>
          <w:u w:val="single"/>
        </w:rPr>
        <w:t>。</w:t>
      </w:r>
      <w:r w:rsidRPr="00190084">
        <w:t>受賞者</w:t>
      </w:r>
      <w:r w:rsidR="005531FC" w:rsidRPr="00190084">
        <w:t>が</w:t>
      </w:r>
      <w:r w:rsidRPr="00190084">
        <w:t>2024</w:t>
      </w:r>
      <w:r w:rsidRPr="00190084">
        <w:t>年にアイルランドに渡航できない場合、</w:t>
      </w:r>
      <w:r w:rsidRPr="00190084">
        <w:t>2025</w:t>
      </w:r>
      <w:r w:rsidRPr="00190084">
        <w:t>年に</w:t>
      </w:r>
      <w:r w:rsidR="005531FC" w:rsidRPr="00190084">
        <w:t>この賞を請求することができます</w:t>
      </w:r>
      <w:r w:rsidRPr="00190084">
        <w:t>。</w:t>
      </w:r>
      <w:r w:rsidRPr="00190084">
        <w:t xml:space="preserve"> </w:t>
      </w:r>
    </w:p>
    <w:p w14:paraId="2C433FFA" w14:textId="539F047B" w:rsidR="00381F21" w:rsidRPr="00190084" w:rsidRDefault="00E920E7" w:rsidP="009C3BC0">
      <w:pPr>
        <w:pStyle w:val="Heading2"/>
      </w:pPr>
      <w:r w:rsidRPr="00190084">
        <w:t>大学生</w:t>
      </w:r>
      <w:r w:rsidR="00E526EB" w:rsidRPr="00190084">
        <w:t>部門</w:t>
      </w:r>
      <w:r w:rsidR="008956A1" w:rsidRPr="00190084">
        <w:t>準</w:t>
      </w:r>
      <w:r w:rsidR="004B0291" w:rsidRPr="00190084">
        <w:t>優勝者</w:t>
      </w:r>
      <w:r w:rsidR="0067351B">
        <w:rPr>
          <w:rFonts w:hint="eastAsia"/>
        </w:rPr>
        <w:t>等</w:t>
      </w:r>
      <w:r w:rsidR="004B0291" w:rsidRPr="00190084">
        <w:t>へ</w:t>
      </w:r>
      <w:r w:rsidR="008956A1" w:rsidRPr="00190084">
        <w:t>の</w:t>
      </w:r>
      <w:r w:rsidRPr="00190084">
        <w:t>賞：</w:t>
      </w:r>
      <w:r w:rsidRPr="00190084">
        <w:t xml:space="preserve"> </w:t>
      </w:r>
    </w:p>
    <w:bookmarkEnd w:id="1"/>
    <w:p w14:paraId="570500F6" w14:textId="537ADF87" w:rsidR="00381F21" w:rsidRPr="00190084" w:rsidRDefault="00E920E7" w:rsidP="009C3BC0">
      <w:pPr>
        <w:pStyle w:val="Heading3"/>
        <w:numPr>
          <w:ilvl w:val="0"/>
          <w:numId w:val="29"/>
        </w:numPr>
      </w:pPr>
      <w:r w:rsidRPr="003D7497">
        <w:t>準優勝</w:t>
      </w:r>
      <w:r w:rsidRPr="009C3BC0">
        <w:rPr>
          <w:u w:val="single"/>
        </w:rPr>
        <w:t xml:space="preserve"> </w:t>
      </w:r>
    </w:p>
    <w:p w14:paraId="7602B448" w14:textId="093682F9" w:rsidR="00381F21" w:rsidRPr="00190084" w:rsidRDefault="0067351B" w:rsidP="009C3BC0">
      <w:pPr>
        <w:pStyle w:val="ListParagraph"/>
      </w:pPr>
      <w:r w:rsidRPr="00190084">
        <w:t>大学生部門の</w:t>
      </w:r>
      <w:r w:rsidR="00B91A02" w:rsidRPr="00190084">
        <w:t>準優勝</w:t>
      </w:r>
      <w:r w:rsidRPr="00190084">
        <w:t>者には、</w:t>
      </w:r>
      <w:r w:rsidR="00E526EB" w:rsidRPr="00190084">
        <w:t>グリフィス・カレッジから</w:t>
      </w:r>
      <w:r w:rsidRPr="00190084">
        <w:t>賞が授与され</w:t>
      </w:r>
      <w:r w:rsidR="005531FC" w:rsidRPr="00190084">
        <w:t>ます</w:t>
      </w:r>
      <w:r w:rsidRPr="00190084">
        <w:t>。この賞により、</w:t>
      </w:r>
      <w:r>
        <w:rPr>
          <w:rFonts w:hint="eastAsia"/>
        </w:rPr>
        <w:t>準</w:t>
      </w:r>
      <w:r w:rsidRPr="00190084">
        <w:t>優勝者はグリフィス・カレッジの</w:t>
      </w:r>
      <w:r w:rsidR="005B0424" w:rsidRPr="00190084">
        <w:t>ダブリン・</w:t>
      </w:r>
      <w:r w:rsidRPr="00190084">
        <w:t>キャンパスで</w:t>
      </w:r>
      <w:r w:rsidR="005B0424" w:rsidRPr="00190084">
        <w:t>4</w:t>
      </w:r>
      <w:r w:rsidRPr="00190084">
        <w:t>週間学ぶことができ</w:t>
      </w:r>
      <w:r w:rsidR="005531FC" w:rsidRPr="00190084">
        <w:t>ます</w:t>
      </w:r>
      <w:r w:rsidRPr="00190084">
        <w:t>。この賞は、授業料とホームステイの費用を全額カバーします。</w:t>
      </w:r>
      <w:r w:rsidRPr="00190084">
        <w:rPr>
          <w:b/>
          <w:bCs/>
          <w:u w:val="single"/>
        </w:rPr>
        <w:t>日本</w:t>
      </w:r>
      <w:r w:rsidR="005531FC" w:rsidRPr="00190084">
        <w:rPr>
          <w:b/>
          <w:bCs/>
          <w:u w:val="single"/>
        </w:rPr>
        <w:t>・</w:t>
      </w:r>
      <w:r w:rsidRPr="00190084">
        <w:rPr>
          <w:b/>
          <w:bCs/>
          <w:u w:val="single"/>
        </w:rPr>
        <w:t>アイルランド間の交通費は含まれません。この</w:t>
      </w:r>
      <w:r w:rsidR="00F32172" w:rsidRPr="00190084">
        <w:rPr>
          <w:b/>
          <w:bCs/>
          <w:u w:val="single"/>
        </w:rPr>
        <w:t>賞の受賞</w:t>
      </w:r>
      <w:r w:rsidRPr="00190084">
        <w:rPr>
          <w:b/>
          <w:bCs/>
          <w:u w:val="single"/>
        </w:rPr>
        <w:t>者は、すべての旅費を自己</w:t>
      </w:r>
      <w:r w:rsidR="007B0916" w:rsidRPr="00190084">
        <w:rPr>
          <w:b/>
          <w:bCs/>
          <w:u w:val="single"/>
        </w:rPr>
        <w:t>負担</w:t>
      </w:r>
      <w:r w:rsidRPr="00190084">
        <w:rPr>
          <w:b/>
          <w:bCs/>
          <w:u w:val="single"/>
        </w:rPr>
        <w:t>しなければなりません</w:t>
      </w:r>
      <w:r w:rsidR="007B0916" w:rsidRPr="00190084">
        <w:rPr>
          <w:b/>
          <w:bCs/>
          <w:u w:val="single"/>
        </w:rPr>
        <w:t>。</w:t>
      </w:r>
      <w:r w:rsidRPr="00190084">
        <w:t>受賞者</w:t>
      </w:r>
      <w:r w:rsidR="005531FC" w:rsidRPr="00190084">
        <w:t>が</w:t>
      </w:r>
      <w:r w:rsidRPr="00190084">
        <w:t>2024</w:t>
      </w:r>
      <w:r w:rsidRPr="00190084">
        <w:t>年にアイルランドに渡航できない場合、</w:t>
      </w:r>
      <w:r w:rsidRPr="00190084">
        <w:t>2025</w:t>
      </w:r>
      <w:r w:rsidRPr="00190084">
        <w:t>年にこの賞を請求することができます。</w:t>
      </w:r>
      <w:r w:rsidRPr="00190084">
        <w:t xml:space="preserve"> </w:t>
      </w:r>
    </w:p>
    <w:p w14:paraId="60CB22F8" w14:textId="153CA2AD" w:rsidR="00381F21" w:rsidRPr="00E0528F" w:rsidRDefault="0067351B" w:rsidP="009C3BC0">
      <w:pPr>
        <w:pStyle w:val="ListParagraph"/>
        <w:numPr>
          <w:ilvl w:val="0"/>
          <w:numId w:val="12"/>
        </w:numPr>
        <w:rPr>
          <w:u w:val="single"/>
        </w:rPr>
      </w:pPr>
      <w:r w:rsidRPr="00E0528F">
        <w:rPr>
          <w:u w:val="single"/>
        </w:rPr>
        <w:t>本賞の受賞者は、</w:t>
      </w:r>
      <w:r w:rsidRPr="00E0528F">
        <w:rPr>
          <w:u w:val="single"/>
        </w:rPr>
        <w:t>18</w:t>
      </w:r>
      <w:r w:rsidRPr="00E0528F">
        <w:rPr>
          <w:u w:val="single"/>
        </w:rPr>
        <w:t>歳になってから本賞を請求することができ</w:t>
      </w:r>
      <w:r w:rsidR="00CB2F9F" w:rsidRPr="00E0528F">
        <w:rPr>
          <w:u w:val="single"/>
        </w:rPr>
        <w:t>ます</w:t>
      </w:r>
      <w:r w:rsidR="000C7C2F" w:rsidRPr="00E0528F">
        <w:rPr>
          <w:u w:val="single"/>
        </w:rPr>
        <w:t>。</w:t>
      </w:r>
      <w:r w:rsidR="000C7C2F" w:rsidRPr="00E0528F">
        <w:rPr>
          <w:u w:val="single"/>
        </w:rPr>
        <w:t xml:space="preserve"> </w:t>
      </w:r>
    </w:p>
    <w:p w14:paraId="6C0964D3" w14:textId="77777777" w:rsidR="00B9100B" w:rsidRPr="00190084" w:rsidRDefault="00B9100B" w:rsidP="009C3BC0">
      <w:pPr>
        <w:pStyle w:val="ListParagraph"/>
      </w:pPr>
    </w:p>
    <w:p w14:paraId="3F6DDF99" w14:textId="6DA44E7F" w:rsidR="00381F21" w:rsidRPr="004D2115" w:rsidRDefault="0067351B" w:rsidP="009C3BC0">
      <w:pPr>
        <w:pStyle w:val="Heading3"/>
      </w:pPr>
      <w:r w:rsidRPr="004D2115">
        <w:rPr>
          <w:rFonts w:hint="eastAsia"/>
        </w:rPr>
        <w:t>3</w:t>
      </w:r>
      <w:r w:rsidRPr="004D2115">
        <w:rPr>
          <w:rFonts w:hint="eastAsia"/>
        </w:rPr>
        <w:t>位入賞</w:t>
      </w:r>
      <w:r w:rsidR="00CB2F9F" w:rsidRPr="004D2115">
        <w:t xml:space="preserve"> </w:t>
      </w:r>
    </w:p>
    <w:p w14:paraId="7527CE9D" w14:textId="21A61DE9" w:rsidR="00381F21" w:rsidRPr="00190084" w:rsidRDefault="0067351B" w:rsidP="009C3BC0">
      <w:pPr>
        <w:pStyle w:val="ListParagraph"/>
      </w:pPr>
      <w:r w:rsidRPr="00190084">
        <w:t>大学生部門の</w:t>
      </w:r>
      <w:r>
        <w:rPr>
          <w:rFonts w:hint="eastAsia"/>
        </w:rPr>
        <w:t>3</w:t>
      </w:r>
      <w:r>
        <w:rPr>
          <w:rFonts w:hint="eastAsia"/>
        </w:rPr>
        <w:t>位入賞</w:t>
      </w:r>
      <w:r w:rsidRPr="00190084">
        <w:t>者には、グリフィス・カレッジから賞が授与され</w:t>
      </w:r>
      <w:r w:rsidR="00CB2F9F" w:rsidRPr="00190084">
        <w:t>ます</w:t>
      </w:r>
      <w:r w:rsidRPr="00190084">
        <w:t>。この賞により、</w:t>
      </w:r>
      <w:r>
        <w:rPr>
          <w:rFonts w:hint="eastAsia"/>
        </w:rPr>
        <w:t>3</w:t>
      </w:r>
      <w:r>
        <w:rPr>
          <w:rFonts w:hint="eastAsia"/>
        </w:rPr>
        <w:t>位入賞</w:t>
      </w:r>
      <w:r w:rsidRPr="00190084">
        <w:t>者は</w:t>
      </w:r>
      <w:r w:rsidR="00E258DB" w:rsidRPr="00190084">
        <w:t>グリフィス・カレッジの</w:t>
      </w:r>
      <w:r w:rsidR="00267265" w:rsidRPr="00190084">
        <w:t>コーク・キャンパス</w:t>
      </w:r>
      <w:r w:rsidR="00455302" w:rsidRPr="00190084">
        <w:t>またはリムリック・</w:t>
      </w:r>
      <w:r w:rsidR="00267265" w:rsidRPr="00190084">
        <w:t>キャンパス</w:t>
      </w:r>
      <w:r w:rsidR="00CB2F9F" w:rsidRPr="00190084">
        <w:t>（</w:t>
      </w:r>
      <w:r w:rsidR="003D7497">
        <w:rPr>
          <w:rFonts w:hint="eastAsia"/>
        </w:rPr>
        <w:t>詳細</w:t>
      </w:r>
      <w:r w:rsidR="00CB2F9F" w:rsidRPr="00190084">
        <w:t>未定）</w:t>
      </w:r>
      <w:r w:rsidRPr="00190084">
        <w:t>で</w:t>
      </w:r>
      <w:r w:rsidRPr="00190084">
        <w:t>4</w:t>
      </w:r>
      <w:r w:rsidRPr="00190084">
        <w:t>週間学ぶことができ、対応する</w:t>
      </w:r>
      <w:r w:rsidRPr="00190084">
        <w:t>4</w:t>
      </w:r>
      <w:r w:rsidRPr="00190084">
        <w:t>週間の滞在費も含まれ</w:t>
      </w:r>
      <w:r w:rsidR="00CB2F9F" w:rsidRPr="00190084">
        <w:t>ます</w:t>
      </w:r>
      <w:r w:rsidRPr="00190084">
        <w:t>。この賞は、授業料と滞在費を全額カバーします。</w:t>
      </w:r>
      <w:r w:rsidRPr="00190084">
        <w:rPr>
          <w:b/>
          <w:bCs/>
          <w:u w:val="single"/>
        </w:rPr>
        <w:t>日本</w:t>
      </w:r>
      <w:r w:rsidR="00CB2F9F" w:rsidRPr="00190084">
        <w:rPr>
          <w:b/>
          <w:bCs/>
          <w:u w:val="single"/>
        </w:rPr>
        <w:t>・</w:t>
      </w:r>
      <w:r w:rsidRPr="00190084">
        <w:rPr>
          <w:b/>
          <w:bCs/>
          <w:u w:val="single"/>
        </w:rPr>
        <w:t>アイルランド間の交通費は含まれません。この</w:t>
      </w:r>
      <w:r w:rsidR="00781BB2" w:rsidRPr="00190084">
        <w:rPr>
          <w:b/>
          <w:bCs/>
          <w:u w:val="single"/>
        </w:rPr>
        <w:t>賞の受賞者は、</w:t>
      </w:r>
      <w:r w:rsidRPr="00190084">
        <w:rPr>
          <w:b/>
          <w:bCs/>
          <w:u w:val="single"/>
        </w:rPr>
        <w:t>すべての旅費を自己</w:t>
      </w:r>
      <w:r w:rsidR="007B0916" w:rsidRPr="00190084">
        <w:rPr>
          <w:b/>
          <w:bCs/>
          <w:u w:val="single"/>
        </w:rPr>
        <w:t>負担</w:t>
      </w:r>
      <w:r w:rsidRPr="00190084">
        <w:rPr>
          <w:b/>
          <w:bCs/>
          <w:u w:val="single"/>
        </w:rPr>
        <w:t>しなければなりません</w:t>
      </w:r>
      <w:r w:rsidR="007B0916" w:rsidRPr="00190084">
        <w:rPr>
          <w:b/>
          <w:bCs/>
          <w:u w:val="single"/>
        </w:rPr>
        <w:t>。</w:t>
      </w:r>
      <w:r w:rsidRPr="00190084">
        <w:t>受賞者</w:t>
      </w:r>
      <w:r w:rsidR="00CB2F9F" w:rsidRPr="00190084">
        <w:t>が</w:t>
      </w:r>
      <w:r w:rsidRPr="00190084">
        <w:t>2024</w:t>
      </w:r>
      <w:r w:rsidRPr="00190084">
        <w:t>年にアイルランドに渡航できない場合、</w:t>
      </w:r>
      <w:r w:rsidRPr="00190084">
        <w:t>2025</w:t>
      </w:r>
      <w:r w:rsidRPr="00190084">
        <w:t>年に</w:t>
      </w:r>
      <w:r w:rsidR="00CB2F9F" w:rsidRPr="00190084">
        <w:t>この</w:t>
      </w:r>
      <w:r w:rsidRPr="00190084">
        <w:t>賞</w:t>
      </w:r>
      <w:r w:rsidR="00CB2F9F" w:rsidRPr="00190084">
        <w:t>を請求す</w:t>
      </w:r>
      <w:r w:rsidRPr="00190084">
        <w:t>ることができます。</w:t>
      </w:r>
      <w:r w:rsidRPr="00190084">
        <w:t xml:space="preserve"> </w:t>
      </w:r>
      <w:r w:rsidR="00781BB2" w:rsidRPr="00190084">
        <w:t xml:space="preserve"> </w:t>
      </w:r>
    </w:p>
    <w:p w14:paraId="132E5BAB" w14:textId="05CE0905" w:rsidR="00381F21" w:rsidRPr="00E0528F" w:rsidRDefault="0067351B" w:rsidP="009C3BC0">
      <w:pPr>
        <w:pStyle w:val="ListParagraph"/>
        <w:numPr>
          <w:ilvl w:val="0"/>
          <w:numId w:val="12"/>
        </w:numPr>
        <w:rPr>
          <w:u w:val="single"/>
        </w:rPr>
      </w:pPr>
      <w:r w:rsidRPr="00E0528F">
        <w:rPr>
          <w:u w:val="single"/>
        </w:rPr>
        <w:t>本賞の受賞者は、</w:t>
      </w:r>
      <w:r w:rsidRPr="00E0528F">
        <w:rPr>
          <w:u w:val="single"/>
        </w:rPr>
        <w:t>18</w:t>
      </w:r>
      <w:r w:rsidRPr="00E0528F">
        <w:rPr>
          <w:u w:val="single"/>
        </w:rPr>
        <w:t>歳になってから本賞を請求することができ</w:t>
      </w:r>
      <w:r w:rsidR="00CB2F9F" w:rsidRPr="00E0528F">
        <w:rPr>
          <w:u w:val="single"/>
        </w:rPr>
        <w:t>ます</w:t>
      </w:r>
      <w:r w:rsidRPr="00E0528F">
        <w:rPr>
          <w:u w:val="single"/>
        </w:rPr>
        <w:t>。</w:t>
      </w:r>
      <w:r w:rsidRPr="00E0528F">
        <w:rPr>
          <w:u w:val="single"/>
        </w:rPr>
        <w:t xml:space="preserve"> </w:t>
      </w:r>
    </w:p>
    <w:p w14:paraId="55D3DACE" w14:textId="4DE1AA54" w:rsidR="00381F21" w:rsidRPr="00AC5EB0" w:rsidRDefault="0067351B" w:rsidP="00AC5EB0">
      <w:pPr>
        <w:pStyle w:val="Heading2"/>
        <w:rPr>
          <w:b w:val="0"/>
          <w:bCs w:val="0"/>
        </w:rPr>
      </w:pPr>
      <w:r w:rsidRPr="00AC5EB0">
        <w:rPr>
          <w:b w:val="0"/>
          <w:bCs w:val="0"/>
        </w:rPr>
        <w:lastRenderedPageBreak/>
        <w:t xml:space="preserve">ICDL </w:t>
      </w:r>
      <w:r w:rsidR="00163838" w:rsidRPr="00AC5EB0">
        <w:rPr>
          <w:b w:val="0"/>
          <w:bCs w:val="0"/>
        </w:rPr>
        <w:t>は</w:t>
      </w:r>
      <w:r w:rsidR="00B608B2" w:rsidRPr="00AC5EB0">
        <w:rPr>
          <w:b w:val="0"/>
          <w:bCs w:val="0"/>
        </w:rPr>
        <w:t>各カテゴリーの</w:t>
      </w:r>
      <w:r w:rsidR="00330A2E" w:rsidRPr="00AC5EB0">
        <w:rPr>
          <w:b w:val="0"/>
          <w:bCs w:val="0"/>
        </w:rPr>
        <w:t>優勝者</w:t>
      </w:r>
      <w:r w:rsidRPr="00AC5EB0">
        <w:rPr>
          <w:rFonts w:hint="eastAsia"/>
          <w:b w:val="0"/>
          <w:bCs w:val="0"/>
        </w:rPr>
        <w:t>、</w:t>
      </w:r>
      <w:r w:rsidR="00330A2E" w:rsidRPr="00AC5EB0">
        <w:rPr>
          <w:b w:val="0"/>
          <w:bCs w:val="0"/>
        </w:rPr>
        <w:t>準優勝者</w:t>
      </w:r>
      <w:r w:rsidRPr="00AC5EB0">
        <w:rPr>
          <w:rFonts w:hint="eastAsia"/>
          <w:b w:val="0"/>
          <w:bCs w:val="0"/>
        </w:rPr>
        <w:t>および</w:t>
      </w:r>
      <w:r w:rsidRPr="00AC5EB0">
        <w:rPr>
          <w:rFonts w:hint="eastAsia"/>
          <w:b w:val="0"/>
          <w:bCs w:val="0"/>
        </w:rPr>
        <w:t>3</w:t>
      </w:r>
      <w:r w:rsidRPr="00AC5EB0">
        <w:rPr>
          <w:rFonts w:hint="eastAsia"/>
          <w:b w:val="0"/>
          <w:bCs w:val="0"/>
        </w:rPr>
        <w:t>位入賞者</w:t>
      </w:r>
      <w:r w:rsidR="00330A2E" w:rsidRPr="00AC5EB0">
        <w:rPr>
          <w:b w:val="0"/>
          <w:bCs w:val="0"/>
        </w:rPr>
        <w:t>に副賞を</w:t>
      </w:r>
      <w:r w:rsidRPr="00AC5EB0">
        <w:rPr>
          <w:b w:val="0"/>
          <w:bCs w:val="0"/>
        </w:rPr>
        <w:t>授与</w:t>
      </w:r>
      <w:r w:rsidR="00CB2F9F" w:rsidRPr="00AC5EB0">
        <w:rPr>
          <w:b w:val="0"/>
          <w:bCs w:val="0"/>
        </w:rPr>
        <w:t>する予定です</w:t>
      </w:r>
      <w:r w:rsidRPr="00AC5EB0">
        <w:rPr>
          <w:b w:val="0"/>
          <w:bCs w:val="0"/>
        </w:rPr>
        <w:t>。</w:t>
      </w:r>
      <w:r w:rsidR="00B608B2" w:rsidRPr="00AC5EB0">
        <w:rPr>
          <w:b w:val="0"/>
          <w:bCs w:val="0"/>
        </w:rPr>
        <w:t>副賞の</w:t>
      </w:r>
      <w:r w:rsidR="00330A2E" w:rsidRPr="00AC5EB0">
        <w:rPr>
          <w:b w:val="0"/>
          <w:bCs w:val="0"/>
        </w:rPr>
        <w:t>詳細、および</w:t>
      </w:r>
      <w:r w:rsidR="0053325D" w:rsidRPr="00AC5EB0">
        <w:rPr>
          <w:b w:val="0"/>
          <w:bCs w:val="0"/>
        </w:rPr>
        <w:t>副賞を授与される準優勝者の人数については</w:t>
      </w:r>
      <w:r w:rsidR="00B608B2" w:rsidRPr="00AC5EB0">
        <w:rPr>
          <w:b w:val="0"/>
          <w:bCs w:val="0"/>
        </w:rPr>
        <w:t>、</w:t>
      </w:r>
      <w:r w:rsidR="0053325D" w:rsidRPr="00AC5EB0">
        <w:rPr>
          <w:b w:val="0"/>
          <w:bCs w:val="0"/>
        </w:rPr>
        <w:t>いずれも</w:t>
      </w:r>
      <w:r w:rsidR="00B608B2" w:rsidRPr="00AC5EB0">
        <w:rPr>
          <w:b w:val="0"/>
          <w:bCs w:val="0"/>
        </w:rPr>
        <w:t>本選</w:t>
      </w:r>
      <w:r w:rsidR="00B9100B" w:rsidRPr="00AC5EB0">
        <w:rPr>
          <w:b w:val="0"/>
          <w:bCs w:val="0"/>
        </w:rPr>
        <w:t>前に</w:t>
      </w:r>
      <w:r w:rsidR="00B608B2" w:rsidRPr="00AC5EB0">
        <w:rPr>
          <w:b w:val="0"/>
          <w:bCs w:val="0"/>
        </w:rPr>
        <w:t>決定され</w:t>
      </w:r>
      <w:r w:rsidR="00CB2F9F" w:rsidRPr="00AC5EB0">
        <w:rPr>
          <w:b w:val="0"/>
          <w:bCs w:val="0"/>
        </w:rPr>
        <w:t>ます</w:t>
      </w:r>
      <w:r w:rsidR="001A10DD" w:rsidRPr="00AC5EB0">
        <w:rPr>
          <w:b w:val="0"/>
          <w:bCs w:val="0"/>
        </w:rPr>
        <w:t>。</w:t>
      </w:r>
      <w:r w:rsidR="001A10DD" w:rsidRPr="00AC5EB0">
        <w:rPr>
          <w:b w:val="0"/>
          <w:bCs w:val="0"/>
        </w:rPr>
        <w:t xml:space="preserve"> </w:t>
      </w:r>
    </w:p>
    <w:p w14:paraId="6A3EADE5" w14:textId="7696AE82" w:rsidR="00381F21" w:rsidRPr="00AC5EB0" w:rsidRDefault="00CB2F9F" w:rsidP="00AC5EB0">
      <w:pPr>
        <w:pStyle w:val="Heading2"/>
        <w:rPr>
          <w:b w:val="0"/>
          <w:bCs w:val="0"/>
        </w:rPr>
      </w:pPr>
      <w:r w:rsidRPr="00AC5EB0">
        <w:rPr>
          <w:b w:val="0"/>
          <w:bCs w:val="0"/>
        </w:rPr>
        <w:t>最終選考</w:t>
      </w:r>
      <w:r w:rsidR="008A4CBB" w:rsidRPr="00AC5EB0">
        <w:rPr>
          <w:b w:val="0"/>
          <w:bCs w:val="0"/>
        </w:rPr>
        <w:t>に</w:t>
      </w:r>
      <w:r w:rsidRPr="00AC5EB0">
        <w:rPr>
          <w:b w:val="0"/>
          <w:bCs w:val="0"/>
        </w:rPr>
        <w:t>進出した参加者全員に参加証が授与されます。</w:t>
      </w:r>
    </w:p>
    <w:p w14:paraId="427E162D" w14:textId="4A3FBC0F" w:rsidR="00381F21" w:rsidRPr="00AC5EB0" w:rsidRDefault="0067351B" w:rsidP="00AC5EB0">
      <w:pPr>
        <w:pStyle w:val="Heading2"/>
        <w:rPr>
          <w:b w:val="0"/>
          <w:bCs w:val="0"/>
        </w:rPr>
      </w:pPr>
      <w:r w:rsidRPr="00AC5EB0">
        <w:rPr>
          <w:b w:val="0"/>
          <w:bCs w:val="0"/>
        </w:rPr>
        <w:t>追加</w:t>
      </w:r>
      <w:r w:rsidR="00CB2F9F" w:rsidRPr="00AC5EB0">
        <w:rPr>
          <w:b w:val="0"/>
          <w:bCs w:val="0"/>
        </w:rPr>
        <w:t>の</w:t>
      </w:r>
      <w:r w:rsidRPr="00AC5EB0">
        <w:rPr>
          <w:b w:val="0"/>
          <w:bCs w:val="0"/>
        </w:rPr>
        <w:t>賞品</w:t>
      </w:r>
      <w:r w:rsidR="00CB2F9F" w:rsidRPr="00AC5EB0">
        <w:rPr>
          <w:b w:val="0"/>
          <w:bCs w:val="0"/>
        </w:rPr>
        <w:t>が</w:t>
      </w:r>
      <w:r w:rsidRPr="00AC5EB0">
        <w:rPr>
          <w:b w:val="0"/>
          <w:bCs w:val="0"/>
        </w:rPr>
        <w:t>、</w:t>
      </w:r>
      <w:r w:rsidR="00CB2F9F" w:rsidRPr="00AC5EB0">
        <w:rPr>
          <w:b w:val="0"/>
          <w:bCs w:val="0"/>
        </w:rPr>
        <w:t>最終選考</w:t>
      </w:r>
      <w:r w:rsidR="00B9100B" w:rsidRPr="00AC5EB0">
        <w:rPr>
          <w:b w:val="0"/>
          <w:bCs w:val="0"/>
        </w:rPr>
        <w:t>前、または</w:t>
      </w:r>
      <w:r w:rsidR="00CB2F9F" w:rsidRPr="00AC5EB0">
        <w:rPr>
          <w:b w:val="0"/>
          <w:bCs w:val="0"/>
        </w:rPr>
        <w:t>最終選考中</w:t>
      </w:r>
      <w:r w:rsidR="00572C56" w:rsidRPr="00AC5EB0">
        <w:rPr>
          <w:b w:val="0"/>
          <w:bCs w:val="0"/>
        </w:rPr>
        <w:t>に決定される場合があ</w:t>
      </w:r>
      <w:r w:rsidR="00CB2F9F" w:rsidRPr="00AC5EB0">
        <w:rPr>
          <w:b w:val="0"/>
          <w:bCs w:val="0"/>
        </w:rPr>
        <w:t>ります</w:t>
      </w:r>
      <w:r w:rsidRPr="00AC5EB0">
        <w:rPr>
          <w:b w:val="0"/>
          <w:bCs w:val="0"/>
        </w:rPr>
        <w:t>。</w:t>
      </w:r>
    </w:p>
    <w:p w14:paraId="7A25A612" w14:textId="77777777" w:rsidR="00D350D3" w:rsidRPr="00190084" w:rsidRDefault="009366BA" w:rsidP="009C3BC0">
      <w:r w:rsidRPr="00190084">
        <w:t xml:space="preserve"> </w:t>
      </w:r>
    </w:p>
    <w:p w14:paraId="1160F129" w14:textId="4741DF69" w:rsidR="00381F21" w:rsidRPr="00190084" w:rsidRDefault="00341E56" w:rsidP="009C3BC0">
      <w:pPr>
        <w:pStyle w:val="Heading1"/>
      </w:pPr>
      <w:r w:rsidRPr="00190084">
        <w:t>応募</w:t>
      </w:r>
      <w:r w:rsidR="001565DC" w:rsidRPr="00190084">
        <w:t>方法</w:t>
      </w:r>
    </w:p>
    <w:p w14:paraId="4F1065AB" w14:textId="10A8D397" w:rsidR="00381F21" w:rsidRPr="00190084" w:rsidRDefault="00CB2F9F" w:rsidP="009C3BC0">
      <w:r w:rsidRPr="00190084">
        <w:t xml:space="preserve">　</w:t>
      </w:r>
      <w:r w:rsidR="00341E56" w:rsidRPr="00190084">
        <w:t>本コンテストへの参加を希望する高校生および大学</w:t>
      </w:r>
      <w:r w:rsidRPr="00190084">
        <w:t>生は、以下の</w:t>
      </w:r>
      <w:r w:rsidR="00341E56" w:rsidRPr="00190084">
        <w:t>応募</w:t>
      </w:r>
      <w:r w:rsidR="001565DC" w:rsidRPr="00190084">
        <w:t>方法に従い、指定さ</w:t>
      </w:r>
      <w:r w:rsidR="003F2989" w:rsidRPr="00190084">
        <w:t>れた期日までに応募</w:t>
      </w:r>
      <w:r w:rsidR="003D7497">
        <w:rPr>
          <w:rFonts w:hint="eastAsia"/>
        </w:rPr>
        <w:t>してください</w:t>
      </w:r>
      <w:r w:rsidR="003F2989" w:rsidRPr="00190084">
        <w:t>。</w:t>
      </w:r>
      <w:r w:rsidR="003F2989" w:rsidRPr="00190084">
        <w:t xml:space="preserve"> </w:t>
      </w:r>
    </w:p>
    <w:p w14:paraId="43193EAB" w14:textId="757CF16B" w:rsidR="00381F21" w:rsidRPr="00190084" w:rsidRDefault="00CB2F9F" w:rsidP="009C3BC0">
      <w:pPr>
        <w:pStyle w:val="Heading2"/>
        <w:numPr>
          <w:ilvl w:val="0"/>
          <w:numId w:val="18"/>
        </w:numPr>
      </w:pPr>
      <w:r w:rsidRPr="00190084">
        <w:t>提出手続き</w:t>
      </w:r>
    </w:p>
    <w:p w14:paraId="764F1908" w14:textId="77777777" w:rsidR="00B333CC" w:rsidRPr="00B333CC" w:rsidRDefault="0067351B" w:rsidP="009C3BC0">
      <w:pPr>
        <w:pStyle w:val="Heading3"/>
        <w:numPr>
          <w:ilvl w:val="0"/>
          <w:numId w:val="23"/>
        </w:numPr>
      </w:pPr>
      <w:r w:rsidRPr="00190084">
        <w:t>所定の</w:t>
      </w:r>
      <w:r w:rsidR="002A6C7A" w:rsidRPr="00190084">
        <w:t>「</w:t>
      </w:r>
      <w:r w:rsidR="008D5FA8" w:rsidRPr="00190084">
        <w:t xml:space="preserve">Education in Ireland Cup </w:t>
      </w:r>
      <w:r w:rsidR="00846C32" w:rsidRPr="00190084">
        <w:t xml:space="preserve">- </w:t>
      </w:r>
      <w:r w:rsidRPr="00190084">
        <w:t>Application Form</w:t>
      </w:r>
      <w:r w:rsidR="002A6C7A" w:rsidRPr="00190084">
        <w:t>」（</w:t>
      </w:r>
      <w:hyperlink r:id="rId10" w:history="1">
        <w:r w:rsidR="00426E3D" w:rsidRPr="00190084">
          <w:rPr>
            <w:rStyle w:val="Hyperlink"/>
          </w:rPr>
          <w:t>大学留学</w:t>
        </w:r>
        <w:r w:rsidR="00426E3D" w:rsidRPr="00190084">
          <w:rPr>
            <w:rStyle w:val="Hyperlink"/>
          </w:rPr>
          <w:t xml:space="preserve"> - </w:t>
        </w:r>
        <w:r w:rsidR="00426E3D" w:rsidRPr="00190084">
          <w:rPr>
            <w:rStyle w:val="Hyperlink"/>
          </w:rPr>
          <w:t>アイルランド政府商務庁</w:t>
        </w:r>
        <w:r w:rsidR="00426E3D" w:rsidRPr="00190084">
          <w:rPr>
            <w:rStyle w:val="Hyperlink"/>
          </w:rPr>
          <w:t xml:space="preserve"> (enterprise-ireland.or.jp)</w:t>
        </w:r>
      </w:hyperlink>
      <w:r w:rsidRPr="00190084">
        <w:t>からダウンロード可能</w:t>
      </w:r>
      <w:r w:rsidR="00426E3D" w:rsidRPr="00190084">
        <w:t>）に</w:t>
      </w:r>
      <w:r w:rsidRPr="00190084">
        <w:t>記入する</w:t>
      </w:r>
      <w:r w:rsidR="00541130" w:rsidRPr="00190084">
        <w:t>。</w:t>
      </w:r>
      <w:r w:rsidR="00541130" w:rsidRPr="00190084">
        <w:t xml:space="preserve"> </w:t>
      </w:r>
    </w:p>
    <w:p w14:paraId="3F2FAF44" w14:textId="7D81C427" w:rsidR="00381F21" w:rsidRPr="00190084" w:rsidRDefault="0067351B" w:rsidP="009C3BC0">
      <w:pPr>
        <w:pStyle w:val="Heading3"/>
        <w:numPr>
          <w:ilvl w:val="0"/>
          <w:numId w:val="23"/>
        </w:numPr>
        <w:rPr>
          <w:lang w:eastAsia="ja-JP"/>
        </w:rPr>
      </w:pPr>
      <w:r w:rsidRPr="00190084">
        <w:rPr>
          <w:lang w:eastAsia="ja-JP"/>
        </w:rPr>
        <w:t>スピーチ原稿を用意する：</w:t>
      </w:r>
    </w:p>
    <w:p w14:paraId="2363A7BC" w14:textId="57CBD17F" w:rsidR="00381F21" w:rsidRPr="00190084" w:rsidRDefault="00CB2F9F" w:rsidP="009C3BC0">
      <w:pPr>
        <w:pStyle w:val="ListParagraph"/>
        <w:numPr>
          <w:ilvl w:val="0"/>
          <w:numId w:val="9"/>
        </w:numPr>
      </w:pPr>
      <w:r w:rsidRPr="00190084">
        <w:t>以下について</w:t>
      </w:r>
      <w:r w:rsidR="00F72A95" w:rsidRPr="00190084">
        <w:t>細心の</w:t>
      </w:r>
      <w:r w:rsidR="00983295" w:rsidRPr="00190084">
        <w:t>注意を払って</w:t>
      </w:r>
      <w:r w:rsidRPr="00190084">
        <w:t>ください：</w:t>
      </w:r>
      <w:r w:rsidRPr="00190084">
        <w:t xml:space="preserve"> </w:t>
      </w:r>
    </w:p>
    <w:p w14:paraId="41269D94" w14:textId="59234F73" w:rsidR="00381F21" w:rsidRPr="00190084" w:rsidRDefault="00CB2F9F" w:rsidP="009C3BC0">
      <w:pPr>
        <w:pStyle w:val="ListParagraph"/>
        <w:numPr>
          <w:ilvl w:val="0"/>
          <w:numId w:val="10"/>
        </w:numPr>
      </w:pPr>
      <w:r w:rsidRPr="00190084">
        <w:t>Microsoft</w:t>
      </w:r>
      <w:r w:rsidR="0056025E" w:rsidRPr="00190084">
        <w:t>の</w:t>
      </w:r>
      <w:r w:rsidRPr="00190084">
        <w:t>Word</w:t>
      </w:r>
      <w:r w:rsidR="0056025E" w:rsidRPr="00190084">
        <w:t>ファイルを使い、横書きで</w:t>
      </w:r>
      <w:r w:rsidR="0056025E" w:rsidRPr="00190084">
        <w:t>A4</w:t>
      </w:r>
      <w:r w:rsidR="0056025E" w:rsidRPr="00190084">
        <w:t>サイズを</w:t>
      </w:r>
      <w:r w:rsidRPr="00190084">
        <w:t>使用する</w:t>
      </w:r>
      <w:r w:rsidR="00983295" w:rsidRPr="00190084">
        <w:t>。</w:t>
      </w:r>
      <w:r w:rsidR="00983295" w:rsidRPr="00190084">
        <w:t xml:space="preserve"> </w:t>
      </w:r>
    </w:p>
    <w:p w14:paraId="01781F25" w14:textId="6E546CE8" w:rsidR="00381F21" w:rsidRPr="00190084" w:rsidRDefault="0067351B" w:rsidP="009C3BC0">
      <w:pPr>
        <w:pStyle w:val="ListParagraph"/>
        <w:numPr>
          <w:ilvl w:val="0"/>
          <w:numId w:val="10"/>
        </w:numPr>
      </w:pPr>
      <w:r w:rsidRPr="00190084">
        <w:t>参加者の氏名、学校</w:t>
      </w:r>
      <w:r w:rsidR="00CB2F9F" w:rsidRPr="00190084">
        <w:t>・</w:t>
      </w:r>
      <w:r w:rsidRPr="00190084">
        <w:t>大学名、学年は原稿内のどこにも記載</w:t>
      </w:r>
      <w:r w:rsidR="003308FC" w:rsidRPr="00190084">
        <w:t>しない。</w:t>
      </w:r>
    </w:p>
    <w:p w14:paraId="784F82E3" w14:textId="77777777" w:rsidR="00381F21" w:rsidRPr="00190084" w:rsidRDefault="0067351B" w:rsidP="009C3BC0">
      <w:pPr>
        <w:pStyle w:val="ListParagraph"/>
        <w:numPr>
          <w:ilvl w:val="0"/>
          <w:numId w:val="10"/>
        </w:numPr>
      </w:pPr>
      <w:r w:rsidRPr="00190084">
        <w:t>原稿データを</w:t>
      </w:r>
      <w:r w:rsidRPr="00190084">
        <w:t>Microsoft Word</w:t>
      </w:r>
      <w:r w:rsidRPr="00190084">
        <w:t>（</w:t>
      </w:r>
      <w:r w:rsidRPr="00190084">
        <w:t>doc./</w:t>
      </w:r>
      <w:proofErr w:type="gramStart"/>
      <w:r w:rsidRPr="00190084">
        <w:t>docx.</w:t>
      </w:r>
      <w:r w:rsidRPr="00190084">
        <w:t>）</w:t>
      </w:r>
      <w:proofErr w:type="gramEnd"/>
      <w:r w:rsidRPr="00190084">
        <w:t>ファイルに保存する。</w:t>
      </w:r>
      <w:r w:rsidRPr="00190084">
        <w:t xml:space="preserve"> </w:t>
      </w:r>
    </w:p>
    <w:p w14:paraId="57ABDC96" w14:textId="77777777" w:rsidR="00B333CC" w:rsidRDefault="0067351B" w:rsidP="009C3BC0">
      <w:pPr>
        <w:pStyle w:val="ListParagraph"/>
        <w:numPr>
          <w:ilvl w:val="0"/>
          <w:numId w:val="10"/>
        </w:numPr>
      </w:pPr>
      <w:r w:rsidRPr="00190084">
        <w:t>原稿のタイトルをファイル名として使用する（例：</w:t>
      </w:r>
      <w:r w:rsidRPr="00190084">
        <w:t xml:space="preserve">Shared </w:t>
      </w:r>
      <w:r w:rsidR="00CF5E27" w:rsidRPr="00190084">
        <w:t xml:space="preserve">Irish </w:t>
      </w:r>
      <w:r w:rsidRPr="00190084">
        <w:t>and Japanese Aspirations.doc</w:t>
      </w:r>
      <w:r w:rsidRPr="00190084">
        <w:t>）。</w:t>
      </w:r>
      <w:r w:rsidRPr="00190084">
        <w:t xml:space="preserve">  </w:t>
      </w:r>
    </w:p>
    <w:p w14:paraId="1288FBC9" w14:textId="3AFEAFD2" w:rsidR="00381F21" w:rsidRPr="00B333CC" w:rsidRDefault="00CB2F9F" w:rsidP="009C3BC0">
      <w:pPr>
        <w:pStyle w:val="Heading3"/>
        <w:rPr>
          <w:lang w:eastAsia="ja-JP"/>
        </w:rPr>
      </w:pPr>
      <w:r w:rsidRPr="00B333CC">
        <w:rPr>
          <w:lang w:eastAsia="ja-JP"/>
        </w:rPr>
        <w:t>音声</w:t>
      </w:r>
      <w:r w:rsidR="001E0C6F" w:rsidRPr="00B333CC">
        <w:rPr>
          <w:lang w:eastAsia="ja-JP"/>
        </w:rPr>
        <w:t>ファイルを</w:t>
      </w:r>
      <w:r w:rsidRPr="00B333CC">
        <w:rPr>
          <w:lang w:eastAsia="ja-JP"/>
        </w:rPr>
        <w:t>準備する：</w:t>
      </w:r>
      <w:r w:rsidRPr="00B333CC">
        <w:rPr>
          <w:lang w:eastAsia="ja-JP"/>
        </w:rPr>
        <w:t xml:space="preserve"> </w:t>
      </w:r>
    </w:p>
    <w:p w14:paraId="2C2FF968" w14:textId="73B11A62" w:rsidR="00381F21" w:rsidRPr="00190084" w:rsidRDefault="00CB2F9F" w:rsidP="009C3BC0">
      <w:pPr>
        <w:pStyle w:val="ListParagraph"/>
        <w:numPr>
          <w:ilvl w:val="2"/>
          <w:numId w:val="7"/>
        </w:numPr>
      </w:pPr>
      <w:r w:rsidRPr="00190084">
        <w:t>音声は参加者によって記録されなければなりません。</w:t>
      </w:r>
      <w:r w:rsidRPr="00190084">
        <w:t xml:space="preserve"> </w:t>
      </w:r>
    </w:p>
    <w:p w14:paraId="477FC4C7" w14:textId="4CE1A114" w:rsidR="00381F21" w:rsidRPr="00190084" w:rsidRDefault="0067351B" w:rsidP="009C3BC0">
      <w:pPr>
        <w:pStyle w:val="ListParagraph"/>
        <w:numPr>
          <w:ilvl w:val="2"/>
          <w:numId w:val="7"/>
        </w:numPr>
      </w:pPr>
      <w:r w:rsidRPr="00190084">
        <w:t>参加者は</w:t>
      </w:r>
      <w:r w:rsidR="00C06A03" w:rsidRPr="00190084">
        <w:t>、</w:t>
      </w:r>
      <w:r w:rsidRPr="00190084">
        <w:t>スマートフォン</w:t>
      </w:r>
      <w:r w:rsidR="003D30DB" w:rsidRPr="00190084">
        <w:t>、</w:t>
      </w:r>
      <w:r w:rsidR="003D729D" w:rsidRPr="00190084">
        <w:t>タブレット</w:t>
      </w:r>
      <w:r w:rsidR="003D30DB" w:rsidRPr="00190084">
        <w:t>、またはパソコンの</w:t>
      </w:r>
      <w:r w:rsidRPr="00190084">
        <w:t>内蔵ボイスレコーダーアプリを使ってスピーチを録音</w:t>
      </w:r>
      <w:r w:rsidR="003D7497">
        <w:rPr>
          <w:rFonts w:hint="eastAsia"/>
        </w:rPr>
        <w:t>する</w:t>
      </w:r>
      <w:r w:rsidRPr="00190084">
        <w:t>。</w:t>
      </w:r>
    </w:p>
    <w:p w14:paraId="0BACD067" w14:textId="5004C61A" w:rsidR="00381F21" w:rsidRPr="00190084" w:rsidRDefault="0067351B" w:rsidP="009C3BC0">
      <w:pPr>
        <w:pStyle w:val="ListParagraph"/>
        <w:numPr>
          <w:ilvl w:val="2"/>
          <w:numId w:val="7"/>
        </w:numPr>
      </w:pPr>
      <w:r w:rsidRPr="00190084">
        <w:t>音声ファイル</w:t>
      </w:r>
      <w:r w:rsidR="00CB2F9F" w:rsidRPr="00190084">
        <w:t>は</w:t>
      </w:r>
      <w:r w:rsidRPr="00190084">
        <w:t>mp3</w:t>
      </w:r>
      <w:r w:rsidRPr="00190084">
        <w:t>、</w:t>
      </w:r>
      <w:r w:rsidRPr="00190084">
        <w:t>m4a</w:t>
      </w:r>
      <w:r w:rsidR="003D7497">
        <w:rPr>
          <w:rFonts w:hint="eastAsia"/>
        </w:rPr>
        <w:t>または</w:t>
      </w:r>
      <w:r w:rsidRPr="00190084">
        <w:t>wav</w:t>
      </w:r>
      <w:r w:rsidRPr="00190084">
        <w:t>形式で保存</w:t>
      </w:r>
      <w:r w:rsidR="003D7497">
        <w:rPr>
          <w:rFonts w:hint="eastAsia"/>
        </w:rPr>
        <w:t>してください。</w:t>
      </w:r>
      <w:r w:rsidR="0045198C" w:rsidRPr="00190084">
        <w:t>E</w:t>
      </w:r>
      <w:r w:rsidR="0045198C" w:rsidRPr="00190084">
        <w:t>メールに添付</w:t>
      </w:r>
      <w:r w:rsidR="00D501EC">
        <w:rPr>
          <w:rFonts w:hint="eastAsia"/>
        </w:rPr>
        <w:t>可能であれば</w:t>
      </w:r>
      <w:r w:rsidR="00CB2F9F" w:rsidRPr="00190084">
        <w:t>、</w:t>
      </w:r>
      <w:r w:rsidR="00E12255" w:rsidRPr="00190084">
        <w:t>録音</w:t>
      </w:r>
      <w:r w:rsidRPr="00190084">
        <w:t>機器は問いません。</w:t>
      </w:r>
      <w:r w:rsidRPr="00190084">
        <w:t xml:space="preserve"> </w:t>
      </w:r>
    </w:p>
    <w:p w14:paraId="7FC3A52E" w14:textId="497D57DB" w:rsidR="00381F21" w:rsidRPr="00190084" w:rsidRDefault="0067351B" w:rsidP="009C3BC0">
      <w:pPr>
        <w:pStyle w:val="ListParagraph"/>
        <w:numPr>
          <w:ilvl w:val="2"/>
          <w:numId w:val="7"/>
        </w:numPr>
      </w:pPr>
      <w:r w:rsidRPr="00190084">
        <w:t>タイトル、</w:t>
      </w:r>
      <w:r w:rsidR="00D803F5" w:rsidRPr="00190084">
        <w:t>参加者名、学校名、学年は録音に</w:t>
      </w:r>
      <w:r w:rsidRPr="00190084">
        <w:t>含めない。</w:t>
      </w:r>
      <w:r w:rsidRPr="00190084">
        <w:t xml:space="preserve"> </w:t>
      </w:r>
    </w:p>
    <w:p w14:paraId="0FA4C488" w14:textId="058B3BAF" w:rsidR="00381F21" w:rsidRPr="00190084" w:rsidRDefault="0067351B" w:rsidP="009C3BC0">
      <w:pPr>
        <w:pStyle w:val="ListParagraph"/>
        <w:numPr>
          <w:ilvl w:val="2"/>
          <w:numId w:val="7"/>
        </w:numPr>
      </w:pPr>
      <w:r w:rsidRPr="00190084">
        <w:t>原稿のタイトルをファイル名として使用</w:t>
      </w:r>
      <w:r w:rsidR="003D7497">
        <w:rPr>
          <w:rFonts w:hint="eastAsia"/>
        </w:rPr>
        <w:t>する</w:t>
      </w:r>
      <w:r w:rsidR="008A22C8" w:rsidRPr="00190084">
        <w:t>（上記参照）</w:t>
      </w:r>
      <w:r w:rsidRPr="00190084">
        <w:t>。</w:t>
      </w:r>
      <w:r w:rsidRPr="00190084">
        <w:t xml:space="preserve"> </w:t>
      </w:r>
    </w:p>
    <w:p w14:paraId="3F1461C2" w14:textId="54A9553A" w:rsidR="00381F21" w:rsidRPr="00190084" w:rsidRDefault="0067351B" w:rsidP="009C3BC0">
      <w:pPr>
        <w:pStyle w:val="ListParagraph"/>
        <w:numPr>
          <w:ilvl w:val="2"/>
          <w:numId w:val="7"/>
        </w:numPr>
      </w:pPr>
      <w:r w:rsidRPr="00190084">
        <w:t>ファイル名に名前や学校名などを含め</w:t>
      </w:r>
      <w:r w:rsidR="003308FC" w:rsidRPr="00190084">
        <w:t>ない。</w:t>
      </w:r>
      <w:r w:rsidR="003308FC" w:rsidRPr="00190084">
        <w:t xml:space="preserve"> </w:t>
      </w:r>
    </w:p>
    <w:p w14:paraId="12F4BBA3" w14:textId="77777777" w:rsidR="00F7330E" w:rsidRDefault="0067351B" w:rsidP="009C3BC0">
      <w:pPr>
        <w:pStyle w:val="ListParagraph"/>
        <w:numPr>
          <w:ilvl w:val="2"/>
          <w:numId w:val="7"/>
        </w:numPr>
      </w:pPr>
      <w:r w:rsidRPr="00190084">
        <w:t>録音後は、</w:t>
      </w:r>
      <w:r w:rsidR="001A268F" w:rsidRPr="00190084">
        <w:t>必ず</w:t>
      </w:r>
      <w:r w:rsidR="00664FBC" w:rsidRPr="00190084">
        <w:t>録音した音声を聞い</w:t>
      </w:r>
      <w:r w:rsidR="00CB2F9F" w:rsidRPr="00190084">
        <w:t>て</w:t>
      </w:r>
      <w:r w:rsidR="00664FBC" w:rsidRPr="00190084">
        <w:t>、</w:t>
      </w:r>
      <w:r w:rsidR="00CB0551" w:rsidRPr="00190084">
        <w:t>音声が</w:t>
      </w:r>
      <w:r w:rsidR="006C607A" w:rsidRPr="00190084">
        <w:t>明瞭に</w:t>
      </w:r>
      <w:r w:rsidR="00CB0551" w:rsidRPr="00190084">
        <w:t>聞き取れることを</w:t>
      </w:r>
      <w:r w:rsidR="006664BF" w:rsidRPr="00190084">
        <w:t>確認</w:t>
      </w:r>
      <w:r w:rsidR="003D7497">
        <w:rPr>
          <w:rFonts w:hint="eastAsia"/>
        </w:rPr>
        <w:t>する</w:t>
      </w:r>
      <w:r w:rsidR="006664BF" w:rsidRPr="00190084">
        <w:t>。</w:t>
      </w:r>
      <w:r w:rsidR="006664BF" w:rsidRPr="00190084">
        <w:t xml:space="preserve"> </w:t>
      </w:r>
    </w:p>
    <w:p w14:paraId="0BF72CD7" w14:textId="4C494B48" w:rsidR="00381F21" w:rsidRPr="00190084" w:rsidRDefault="00381F21" w:rsidP="00F7330E"/>
    <w:p w14:paraId="247FF405" w14:textId="5D091E72" w:rsidR="00381F21" w:rsidRPr="00190084" w:rsidRDefault="003E4A50" w:rsidP="009C3BC0">
      <w:pPr>
        <w:pStyle w:val="Heading2"/>
      </w:pPr>
      <w:r w:rsidRPr="00190084">
        <w:t>提出方法</w:t>
      </w:r>
      <w:r w:rsidR="00CB2F9F" w:rsidRPr="00190084">
        <w:t>の</w:t>
      </w:r>
      <w:r w:rsidRPr="00190084">
        <w:t>詳細</w:t>
      </w:r>
    </w:p>
    <w:p w14:paraId="4FF4F28A" w14:textId="77777777" w:rsidR="00B333CC" w:rsidRPr="00B333CC" w:rsidRDefault="0067351B" w:rsidP="009C3BC0">
      <w:pPr>
        <w:pStyle w:val="Heading3"/>
        <w:numPr>
          <w:ilvl w:val="0"/>
          <w:numId w:val="24"/>
        </w:numPr>
        <w:rPr>
          <w:lang w:eastAsia="ja-JP"/>
        </w:rPr>
      </w:pPr>
      <w:r w:rsidRPr="00190084">
        <w:rPr>
          <w:lang w:eastAsia="ja-JP"/>
        </w:rPr>
        <w:t>(</w:t>
      </w:r>
      <w:proofErr w:type="gramStart"/>
      <w:r w:rsidR="00591C54" w:rsidRPr="00190084">
        <w:rPr>
          <w:lang w:eastAsia="ja-JP"/>
        </w:rPr>
        <w:t>1.A)</w:t>
      </w:r>
      <w:r w:rsidR="00591C54" w:rsidRPr="00190084">
        <w:rPr>
          <w:lang w:eastAsia="ja-JP"/>
        </w:rPr>
        <w:t>、</w:t>
      </w:r>
      <w:proofErr w:type="gramEnd"/>
      <w:r w:rsidR="00591C54" w:rsidRPr="00190084">
        <w:rPr>
          <w:lang w:eastAsia="ja-JP"/>
        </w:rPr>
        <w:t>(1.B)</w:t>
      </w:r>
      <w:r w:rsidR="00591C54" w:rsidRPr="00190084">
        <w:rPr>
          <w:lang w:eastAsia="ja-JP"/>
        </w:rPr>
        <w:t>、</w:t>
      </w:r>
      <w:r w:rsidR="00591C54" w:rsidRPr="00190084">
        <w:rPr>
          <w:lang w:eastAsia="ja-JP"/>
        </w:rPr>
        <w:t>(1.C)</w:t>
      </w:r>
      <w:r w:rsidR="00591C54" w:rsidRPr="00190084">
        <w:rPr>
          <w:lang w:eastAsia="ja-JP"/>
        </w:rPr>
        <w:t>の</w:t>
      </w:r>
      <w:r w:rsidRPr="00190084">
        <w:rPr>
          <w:lang w:eastAsia="ja-JP"/>
        </w:rPr>
        <w:t>すべての項目が完了していることを確認し、期限までに</w:t>
      </w:r>
      <w:r w:rsidRPr="00190084">
        <w:rPr>
          <w:lang w:eastAsia="ja-JP"/>
        </w:rPr>
        <w:t>E</w:t>
      </w:r>
      <w:r w:rsidRPr="00190084">
        <w:rPr>
          <w:lang w:eastAsia="ja-JP"/>
        </w:rPr>
        <w:t>メールで提出</w:t>
      </w:r>
      <w:r w:rsidR="003D7497">
        <w:rPr>
          <w:rFonts w:hint="eastAsia"/>
          <w:lang w:eastAsia="ja-JP"/>
        </w:rPr>
        <w:t>してください</w:t>
      </w:r>
      <w:r w:rsidRPr="00190084">
        <w:rPr>
          <w:lang w:eastAsia="ja-JP"/>
        </w:rPr>
        <w:t>。</w:t>
      </w:r>
    </w:p>
    <w:p w14:paraId="1F0E0BB7" w14:textId="1BF638FD" w:rsidR="00381F21" w:rsidRPr="00190084" w:rsidRDefault="0067351B" w:rsidP="009C3BC0">
      <w:pPr>
        <w:pStyle w:val="Heading3"/>
        <w:numPr>
          <w:ilvl w:val="0"/>
          <w:numId w:val="24"/>
        </w:numPr>
        <w:rPr>
          <w:lang w:eastAsia="ja-JP"/>
        </w:rPr>
      </w:pPr>
      <w:r w:rsidRPr="00190084">
        <w:rPr>
          <w:lang w:eastAsia="ja-JP"/>
        </w:rPr>
        <w:t>大学生は各自で出願してください。高校生は自分で</w:t>
      </w:r>
      <w:r w:rsidR="0054526F" w:rsidRPr="00190084">
        <w:rPr>
          <w:lang w:eastAsia="ja-JP"/>
        </w:rPr>
        <w:t>申請</w:t>
      </w:r>
      <w:r w:rsidRPr="00190084">
        <w:rPr>
          <w:lang w:eastAsia="ja-JP"/>
        </w:rPr>
        <w:t>を提出する（</w:t>
      </w:r>
      <w:r w:rsidR="00CB2F9F" w:rsidRPr="00190084">
        <w:rPr>
          <w:lang w:eastAsia="ja-JP"/>
        </w:rPr>
        <w:t>この方法が</w:t>
      </w:r>
      <w:r w:rsidRPr="00190084">
        <w:rPr>
          <w:lang w:eastAsia="ja-JP"/>
        </w:rPr>
        <w:t>望ま</w:t>
      </w:r>
      <w:r w:rsidR="00CB2F9F" w:rsidRPr="00190084">
        <w:rPr>
          <w:lang w:eastAsia="ja-JP"/>
        </w:rPr>
        <w:t>しいです</w:t>
      </w:r>
      <w:r w:rsidRPr="00190084">
        <w:rPr>
          <w:lang w:eastAsia="ja-JP"/>
        </w:rPr>
        <w:t>）か、学校に</w:t>
      </w:r>
      <w:r w:rsidR="0054526F" w:rsidRPr="00190084">
        <w:rPr>
          <w:lang w:eastAsia="ja-JP"/>
        </w:rPr>
        <w:t>申請</w:t>
      </w:r>
      <w:r w:rsidRPr="00190084">
        <w:rPr>
          <w:lang w:eastAsia="ja-JP"/>
        </w:rPr>
        <w:t>提出の代行を依頼</w:t>
      </w:r>
      <w:r w:rsidR="00CB2F9F" w:rsidRPr="00190084">
        <w:rPr>
          <w:lang w:eastAsia="ja-JP"/>
        </w:rPr>
        <w:t>してください</w:t>
      </w:r>
      <w:r w:rsidRPr="00190084">
        <w:rPr>
          <w:lang w:eastAsia="ja-JP"/>
        </w:rPr>
        <w:t>。</w:t>
      </w:r>
      <w:r w:rsidRPr="00190084">
        <w:rPr>
          <w:lang w:eastAsia="ja-JP"/>
        </w:rPr>
        <w:t xml:space="preserve"> </w:t>
      </w:r>
    </w:p>
    <w:p w14:paraId="78E42B2B" w14:textId="1162FB9C" w:rsidR="00381F21" w:rsidRPr="00190084" w:rsidRDefault="0067351B" w:rsidP="009C3BC0">
      <w:pPr>
        <w:pStyle w:val="Heading3"/>
        <w:rPr>
          <w:lang w:eastAsia="ja-JP"/>
        </w:rPr>
      </w:pPr>
      <w:r w:rsidRPr="00190084">
        <w:rPr>
          <w:lang w:eastAsia="ja-JP"/>
        </w:rPr>
        <w:t>複数の</w:t>
      </w:r>
      <w:r w:rsidR="00CB2F9F" w:rsidRPr="00190084">
        <w:rPr>
          <w:lang w:eastAsia="ja-JP"/>
        </w:rPr>
        <w:t>申請</w:t>
      </w:r>
      <w:r w:rsidRPr="00190084">
        <w:rPr>
          <w:lang w:eastAsia="ja-JP"/>
        </w:rPr>
        <w:t>を提出する学校は、一度に</w:t>
      </w:r>
      <w:r w:rsidR="00CF5E27" w:rsidRPr="00190084">
        <w:rPr>
          <w:lang w:eastAsia="ja-JP"/>
        </w:rPr>
        <w:t>1</w:t>
      </w:r>
      <w:r w:rsidR="00CF5E27" w:rsidRPr="00190084">
        <w:rPr>
          <w:lang w:eastAsia="ja-JP"/>
        </w:rPr>
        <w:t>通</w:t>
      </w:r>
      <w:r w:rsidR="0054526F" w:rsidRPr="00190084">
        <w:rPr>
          <w:lang w:eastAsia="ja-JP"/>
        </w:rPr>
        <w:t>（１人分）</w:t>
      </w:r>
      <w:r w:rsidR="00CF5E27" w:rsidRPr="00190084">
        <w:rPr>
          <w:lang w:eastAsia="ja-JP"/>
        </w:rPr>
        <w:t>の</w:t>
      </w:r>
      <w:r w:rsidR="0054526F" w:rsidRPr="00190084">
        <w:rPr>
          <w:lang w:eastAsia="ja-JP"/>
        </w:rPr>
        <w:t>申請</w:t>
      </w:r>
      <w:r w:rsidR="00CF5E27" w:rsidRPr="00190084">
        <w:rPr>
          <w:lang w:eastAsia="ja-JP"/>
        </w:rPr>
        <w:t>を提出してください。</w:t>
      </w:r>
      <w:r w:rsidR="00CF5E27" w:rsidRPr="00190084">
        <w:rPr>
          <w:lang w:eastAsia="ja-JP"/>
        </w:rPr>
        <w:t>1</w:t>
      </w:r>
      <w:r w:rsidR="00CF5E27" w:rsidRPr="00190084">
        <w:rPr>
          <w:lang w:eastAsia="ja-JP"/>
        </w:rPr>
        <w:t>通の</w:t>
      </w:r>
      <w:r w:rsidR="00CF5E27" w:rsidRPr="00190084">
        <w:rPr>
          <w:lang w:eastAsia="ja-JP"/>
        </w:rPr>
        <w:t>E</w:t>
      </w:r>
      <w:r w:rsidR="00CF5E27" w:rsidRPr="00190084">
        <w:rPr>
          <w:lang w:eastAsia="ja-JP"/>
        </w:rPr>
        <w:t>メールで複数の</w:t>
      </w:r>
      <w:r w:rsidR="0054526F" w:rsidRPr="00190084">
        <w:rPr>
          <w:lang w:eastAsia="ja-JP"/>
        </w:rPr>
        <w:t>申請</w:t>
      </w:r>
      <w:r w:rsidR="00CF5E27" w:rsidRPr="00190084">
        <w:rPr>
          <w:lang w:eastAsia="ja-JP"/>
        </w:rPr>
        <w:t>を提出</w:t>
      </w:r>
      <w:r w:rsidR="003308FC" w:rsidRPr="00190084">
        <w:rPr>
          <w:lang w:eastAsia="ja-JP"/>
        </w:rPr>
        <w:t>しようと</w:t>
      </w:r>
      <w:r w:rsidR="00CF5E27" w:rsidRPr="00190084">
        <w:rPr>
          <w:lang w:eastAsia="ja-JP"/>
        </w:rPr>
        <w:t>すると、サイズが大きすぎるた</w:t>
      </w:r>
      <w:r w:rsidR="00CF5E27" w:rsidRPr="00190084">
        <w:rPr>
          <w:lang w:eastAsia="ja-JP"/>
        </w:rPr>
        <w:lastRenderedPageBreak/>
        <w:t>め、</w:t>
      </w:r>
      <w:r w:rsidRPr="00190084">
        <w:rPr>
          <w:lang w:eastAsia="ja-JP"/>
        </w:rPr>
        <w:t>主催者の</w:t>
      </w:r>
      <w:r w:rsidR="00CF5E27" w:rsidRPr="00190084">
        <w:rPr>
          <w:lang w:eastAsia="ja-JP"/>
        </w:rPr>
        <w:t>E</w:t>
      </w:r>
      <w:r w:rsidR="00CF5E27" w:rsidRPr="00190084">
        <w:rPr>
          <w:lang w:eastAsia="ja-JP"/>
        </w:rPr>
        <w:t>メール・サーバーによって</w:t>
      </w:r>
      <w:r w:rsidR="00CF5E27" w:rsidRPr="00190084">
        <w:rPr>
          <w:lang w:eastAsia="ja-JP"/>
        </w:rPr>
        <w:t>E</w:t>
      </w:r>
      <w:r w:rsidR="00CF5E27" w:rsidRPr="00190084">
        <w:rPr>
          <w:lang w:eastAsia="ja-JP"/>
        </w:rPr>
        <w:t>メールが自動的にブロックされる場合があります</w:t>
      </w:r>
      <w:r w:rsidR="003308FC" w:rsidRPr="00190084">
        <w:rPr>
          <w:lang w:eastAsia="ja-JP"/>
        </w:rPr>
        <w:t>。</w:t>
      </w:r>
      <w:r w:rsidR="003308FC" w:rsidRPr="00190084">
        <w:rPr>
          <w:lang w:eastAsia="ja-JP"/>
        </w:rPr>
        <w:t xml:space="preserve"> </w:t>
      </w:r>
    </w:p>
    <w:p w14:paraId="6458F998" w14:textId="77777777" w:rsidR="00381F21" w:rsidRPr="00190084" w:rsidRDefault="0067351B" w:rsidP="009C3BC0">
      <w:pPr>
        <w:pStyle w:val="Heading3"/>
        <w:rPr>
          <w:lang w:eastAsia="ja-JP"/>
        </w:rPr>
      </w:pPr>
      <w:r w:rsidRPr="00190084">
        <w:rPr>
          <w:lang w:eastAsia="ja-JP"/>
        </w:rPr>
        <w:t>提出は</w:t>
      </w:r>
      <w:r w:rsidRPr="00190084">
        <w:rPr>
          <w:lang w:eastAsia="ja-JP"/>
        </w:rPr>
        <w:t>E</w:t>
      </w:r>
      <w:r w:rsidRPr="00190084">
        <w:rPr>
          <w:lang w:eastAsia="ja-JP"/>
        </w:rPr>
        <w:t>メールのみ。</w:t>
      </w:r>
      <w:r w:rsidR="000E4258" w:rsidRPr="00190084">
        <w:rPr>
          <w:lang w:eastAsia="ja-JP"/>
        </w:rPr>
        <w:t>応募書類に不備がある</w:t>
      </w:r>
      <w:r w:rsidRPr="00190084">
        <w:rPr>
          <w:lang w:eastAsia="ja-JP"/>
        </w:rPr>
        <w:t>場合、または提出が遅れた場合は、</w:t>
      </w:r>
      <w:r w:rsidR="000E4258" w:rsidRPr="00190084">
        <w:rPr>
          <w:lang w:eastAsia="ja-JP"/>
        </w:rPr>
        <w:t>自動的に</w:t>
      </w:r>
      <w:r w:rsidRPr="00190084">
        <w:rPr>
          <w:lang w:eastAsia="ja-JP"/>
        </w:rPr>
        <w:t>失格となります。</w:t>
      </w:r>
    </w:p>
    <w:p w14:paraId="446C287D" w14:textId="2198A872" w:rsidR="00381F21" w:rsidRPr="00190084" w:rsidRDefault="004B454A" w:rsidP="009C3BC0">
      <w:pPr>
        <w:pStyle w:val="Heading3"/>
        <w:rPr>
          <w:lang w:eastAsia="ja-JP"/>
        </w:rPr>
      </w:pPr>
      <w:r w:rsidRPr="00190084">
        <w:rPr>
          <w:lang w:eastAsia="ja-JP"/>
        </w:rPr>
        <w:t>最終選考に合格した応募</w:t>
      </w:r>
      <w:r w:rsidR="00E27051" w:rsidRPr="00190084">
        <w:rPr>
          <w:lang w:eastAsia="ja-JP"/>
        </w:rPr>
        <w:t>者</w:t>
      </w:r>
      <w:r w:rsidR="0054526F" w:rsidRPr="00190084">
        <w:rPr>
          <w:lang w:eastAsia="ja-JP"/>
        </w:rPr>
        <w:t>：</w:t>
      </w:r>
      <w:r w:rsidR="00E26987" w:rsidRPr="00190084">
        <w:rPr>
          <w:lang w:eastAsia="ja-JP"/>
        </w:rPr>
        <w:t>スピーチの</w:t>
      </w:r>
      <w:r w:rsidR="00CD1ECC" w:rsidRPr="00190084">
        <w:rPr>
          <w:lang w:eastAsia="ja-JP"/>
        </w:rPr>
        <w:t>テーマ、</w:t>
      </w:r>
      <w:r w:rsidR="0054526F" w:rsidRPr="00190084">
        <w:rPr>
          <w:lang w:eastAsia="ja-JP"/>
        </w:rPr>
        <w:t>全体的</w:t>
      </w:r>
      <w:r w:rsidR="00095B03" w:rsidRPr="00190084">
        <w:rPr>
          <w:lang w:eastAsia="ja-JP"/>
        </w:rPr>
        <w:t>な</w:t>
      </w:r>
      <w:r w:rsidR="00E27051" w:rsidRPr="00190084">
        <w:rPr>
          <w:lang w:eastAsia="ja-JP"/>
        </w:rPr>
        <w:t>内容</w:t>
      </w:r>
      <w:r w:rsidR="00E26987" w:rsidRPr="00190084">
        <w:rPr>
          <w:lang w:eastAsia="ja-JP"/>
        </w:rPr>
        <w:t>、構成が</w:t>
      </w:r>
      <w:r w:rsidR="00E27051" w:rsidRPr="00190084">
        <w:rPr>
          <w:lang w:eastAsia="ja-JP"/>
        </w:rPr>
        <w:t>変わらない限り、台本の</w:t>
      </w:r>
      <w:r w:rsidRPr="00190084">
        <w:rPr>
          <w:lang w:eastAsia="ja-JP"/>
        </w:rPr>
        <w:t>文言に若干の変更を加えることが</w:t>
      </w:r>
      <w:r w:rsidR="008B3EF8" w:rsidRPr="00190084">
        <w:rPr>
          <w:lang w:eastAsia="ja-JP"/>
        </w:rPr>
        <w:t>でき</w:t>
      </w:r>
      <w:r w:rsidR="0054526F" w:rsidRPr="00190084">
        <w:rPr>
          <w:lang w:eastAsia="ja-JP"/>
        </w:rPr>
        <w:t>ます</w:t>
      </w:r>
      <w:r w:rsidR="00E27051" w:rsidRPr="00190084">
        <w:rPr>
          <w:lang w:eastAsia="ja-JP"/>
        </w:rPr>
        <w:t>（</w:t>
      </w:r>
      <w:r w:rsidR="00E27051" w:rsidRPr="00190084">
        <w:rPr>
          <w:lang w:eastAsia="ja-JP"/>
        </w:rPr>
        <w:t>5</w:t>
      </w:r>
      <w:r w:rsidR="00E27051" w:rsidRPr="00190084">
        <w:rPr>
          <w:lang w:eastAsia="ja-JP"/>
        </w:rPr>
        <w:t>月中旬から</w:t>
      </w:r>
      <w:r w:rsidR="00E27051" w:rsidRPr="00190084">
        <w:rPr>
          <w:lang w:eastAsia="ja-JP"/>
        </w:rPr>
        <w:t>6</w:t>
      </w:r>
      <w:r w:rsidR="00E27051" w:rsidRPr="00190084">
        <w:rPr>
          <w:lang w:eastAsia="ja-JP"/>
        </w:rPr>
        <w:t>月</w:t>
      </w:r>
      <w:r w:rsidR="00E27051" w:rsidRPr="00190084">
        <w:rPr>
          <w:lang w:eastAsia="ja-JP"/>
        </w:rPr>
        <w:t>23</w:t>
      </w:r>
      <w:r w:rsidR="00E27051" w:rsidRPr="00190084">
        <w:rPr>
          <w:lang w:eastAsia="ja-JP"/>
        </w:rPr>
        <w:t>日の間</w:t>
      </w:r>
      <w:r w:rsidR="0054526F" w:rsidRPr="00190084">
        <w:rPr>
          <w:lang w:eastAsia="ja-JP"/>
        </w:rPr>
        <w:t>に</w:t>
      </w:r>
      <w:r w:rsidR="00E27051" w:rsidRPr="00190084">
        <w:rPr>
          <w:lang w:eastAsia="ja-JP"/>
        </w:rPr>
        <w:t>）。</w:t>
      </w:r>
      <w:r w:rsidR="00E27051" w:rsidRPr="00190084">
        <w:rPr>
          <w:u w:val="single"/>
          <w:lang w:eastAsia="ja-JP"/>
        </w:rPr>
        <w:t>変更は</w:t>
      </w:r>
      <w:r w:rsidR="00E26987" w:rsidRPr="00190084">
        <w:rPr>
          <w:u w:val="single"/>
          <w:lang w:eastAsia="ja-JP"/>
        </w:rPr>
        <w:t>最小限でなければな</w:t>
      </w:r>
      <w:r w:rsidR="0054526F" w:rsidRPr="00190084">
        <w:rPr>
          <w:u w:val="single"/>
          <w:lang w:eastAsia="ja-JP"/>
        </w:rPr>
        <w:t>りません</w:t>
      </w:r>
      <w:r w:rsidR="00E26987" w:rsidRPr="00190084">
        <w:rPr>
          <w:lang w:eastAsia="ja-JP"/>
        </w:rPr>
        <w:t>。これらの変更はコンテスト主催者に報告する必要は</w:t>
      </w:r>
      <w:r w:rsidR="0054526F" w:rsidRPr="00190084">
        <w:rPr>
          <w:lang w:eastAsia="ja-JP"/>
        </w:rPr>
        <w:t>ありません</w:t>
      </w:r>
      <w:r w:rsidR="00E26987" w:rsidRPr="00190084">
        <w:rPr>
          <w:lang w:eastAsia="ja-JP"/>
        </w:rPr>
        <w:t>。</w:t>
      </w:r>
      <w:r w:rsidR="008B3EF8" w:rsidRPr="00190084">
        <w:rPr>
          <w:u w:val="single"/>
          <w:lang w:eastAsia="ja-JP"/>
        </w:rPr>
        <w:t>タイトルは変更できませんのでご注意ください。</w:t>
      </w:r>
    </w:p>
    <w:p w14:paraId="045A2F50" w14:textId="77777777" w:rsidR="006C4346" w:rsidRPr="00190084" w:rsidRDefault="006C4346" w:rsidP="009C3BC0"/>
    <w:p w14:paraId="12D5B2C2" w14:textId="69B4290B" w:rsidR="00381F21" w:rsidRPr="00190084" w:rsidRDefault="0067351B" w:rsidP="009C3BC0">
      <w:pPr>
        <w:pStyle w:val="Heading2"/>
        <w:rPr>
          <w:lang w:eastAsia="zh-TW"/>
        </w:rPr>
      </w:pPr>
      <w:r w:rsidRPr="00190084">
        <w:rPr>
          <w:lang w:eastAsia="zh-TW"/>
        </w:rPr>
        <w:t>提出期限</w:t>
      </w:r>
      <w:r w:rsidRPr="00190084">
        <w:rPr>
          <w:lang w:eastAsia="zh-TW"/>
        </w:rPr>
        <w:t xml:space="preserve"> </w:t>
      </w:r>
    </w:p>
    <w:p w14:paraId="2B3773C6" w14:textId="23B6A0A4" w:rsidR="00381F21" w:rsidRPr="00190084" w:rsidRDefault="00D41254" w:rsidP="009C3BC0">
      <w:pPr>
        <w:pStyle w:val="Heading3"/>
        <w:numPr>
          <w:ilvl w:val="0"/>
          <w:numId w:val="25"/>
        </w:numPr>
        <w:rPr>
          <w:lang w:eastAsia="zh-TW"/>
        </w:rPr>
      </w:pPr>
      <w:r w:rsidRPr="00190084">
        <w:rPr>
          <w:lang w:eastAsia="zh-TW"/>
        </w:rPr>
        <w:t>2024</w:t>
      </w:r>
      <w:r w:rsidRPr="00190084">
        <w:rPr>
          <w:lang w:eastAsia="zh-TW"/>
        </w:rPr>
        <w:t>年</w:t>
      </w:r>
      <w:r w:rsidRPr="00190084">
        <w:rPr>
          <w:lang w:eastAsia="zh-TW"/>
        </w:rPr>
        <w:t>4</w:t>
      </w:r>
      <w:r w:rsidRPr="00190084">
        <w:rPr>
          <w:lang w:eastAsia="zh-TW"/>
        </w:rPr>
        <w:t>月</w:t>
      </w:r>
      <w:r w:rsidRPr="00190084">
        <w:rPr>
          <w:lang w:eastAsia="zh-TW"/>
        </w:rPr>
        <w:t>26</w:t>
      </w:r>
      <w:r w:rsidRPr="00190084">
        <w:rPr>
          <w:lang w:eastAsia="zh-TW"/>
        </w:rPr>
        <w:t>日（</w:t>
      </w:r>
      <w:r w:rsidR="008B35F2" w:rsidRPr="00190084">
        <w:rPr>
          <w:lang w:eastAsia="zh-TW"/>
        </w:rPr>
        <w:t>金）</w:t>
      </w:r>
      <w:r w:rsidRPr="00190084">
        <w:rPr>
          <w:lang w:eastAsia="zh-TW"/>
        </w:rPr>
        <w:t>午後</w:t>
      </w:r>
      <w:r w:rsidRPr="00190084">
        <w:rPr>
          <w:lang w:eastAsia="zh-TW"/>
        </w:rPr>
        <w:t>5</w:t>
      </w:r>
      <w:r w:rsidRPr="00190084">
        <w:rPr>
          <w:lang w:eastAsia="zh-TW"/>
        </w:rPr>
        <w:t>時</w:t>
      </w:r>
      <w:r w:rsidR="003D7497">
        <w:rPr>
          <w:rFonts w:hint="eastAsia"/>
          <w:lang w:eastAsia="zh-TW"/>
        </w:rPr>
        <w:t>（日本時間）</w:t>
      </w:r>
    </w:p>
    <w:p w14:paraId="09614EB8" w14:textId="61A68A82" w:rsidR="00381F21" w:rsidRPr="00E0528F" w:rsidRDefault="0067351B" w:rsidP="009C3BC0">
      <w:pPr>
        <w:pStyle w:val="Heading3"/>
        <w:rPr>
          <w:u w:val="single"/>
          <w:lang w:eastAsia="ja-JP"/>
        </w:rPr>
      </w:pPr>
      <w:r w:rsidRPr="00E0528F">
        <w:rPr>
          <w:u w:val="single"/>
          <w:lang w:eastAsia="ja-JP"/>
        </w:rPr>
        <w:t>この締切日以降に受領された</w:t>
      </w:r>
      <w:r w:rsidR="00812F63" w:rsidRPr="00E0528F">
        <w:rPr>
          <w:u w:val="single"/>
          <w:lang w:eastAsia="ja-JP"/>
        </w:rPr>
        <w:t>申請書は、</w:t>
      </w:r>
      <w:r w:rsidR="006A7E0D" w:rsidRPr="00E0528F">
        <w:rPr>
          <w:u w:val="single"/>
          <w:lang w:eastAsia="ja-JP"/>
        </w:rPr>
        <w:t>理由の如何を問わず</w:t>
      </w:r>
      <w:r w:rsidRPr="00E0528F">
        <w:rPr>
          <w:u w:val="single"/>
          <w:lang w:eastAsia="ja-JP"/>
        </w:rPr>
        <w:t>受理され</w:t>
      </w:r>
      <w:r w:rsidR="0054526F" w:rsidRPr="00E0528F">
        <w:rPr>
          <w:u w:val="single"/>
          <w:lang w:eastAsia="ja-JP"/>
        </w:rPr>
        <w:t>ません</w:t>
      </w:r>
      <w:r w:rsidR="00812F63" w:rsidRPr="00E0528F">
        <w:rPr>
          <w:u w:val="single"/>
          <w:lang w:eastAsia="ja-JP"/>
        </w:rPr>
        <w:t>。</w:t>
      </w:r>
      <w:r w:rsidR="00812F63" w:rsidRPr="00E0528F">
        <w:rPr>
          <w:u w:val="single"/>
          <w:lang w:eastAsia="ja-JP"/>
        </w:rPr>
        <w:t xml:space="preserve"> </w:t>
      </w:r>
    </w:p>
    <w:p w14:paraId="7515AFDF" w14:textId="77777777" w:rsidR="000E1003" w:rsidRPr="00B333CC" w:rsidRDefault="000E1003" w:rsidP="009C3BC0"/>
    <w:p w14:paraId="5C0905B5" w14:textId="6230B18E" w:rsidR="00381F21" w:rsidRPr="00190084" w:rsidRDefault="0067351B" w:rsidP="009C3BC0">
      <w:pPr>
        <w:pStyle w:val="Heading2"/>
      </w:pPr>
      <w:r w:rsidRPr="00190084">
        <w:t>提出先</w:t>
      </w:r>
      <w:r w:rsidRPr="00190084">
        <w:t xml:space="preserve"> </w:t>
      </w:r>
    </w:p>
    <w:p w14:paraId="612CC8CB" w14:textId="06B7D553" w:rsidR="00381F21" w:rsidRPr="00190084" w:rsidRDefault="00C261B4" w:rsidP="009C3BC0">
      <w:pPr>
        <w:pStyle w:val="Heading3"/>
        <w:numPr>
          <w:ilvl w:val="0"/>
          <w:numId w:val="26"/>
        </w:numPr>
      </w:pPr>
      <w:r w:rsidRPr="00190084">
        <w:t>電子メール（</w:t>
      </w:r>
      <w:hyperlink r:id="rId11" w:history="1">
        <w:r w:rsidR="00BF7325" w:rsidRPr="00375CD5">
          <w:rPr>
            <w:rStyle w:val="Hyperlink"/>
          </w:rPr>
          <w:t>EducationinIrelandCup@enterprise-ireland.com</w:t>
        </w:r>
      </w:hyperlink>
      <w:r w:rsidRPr="00190084">
        <w:t>）に</w:t>
      </w:r>
      <w:r w:rsidR="0054526F" w:rsidRPr="00190084">
        <w:t>送信して</w:t>
      </w:r>
      <w:r w:rsidRPr="00190084">
        <w:t>ください。</w:t>
      </w:r>
      <w:r w:rsidRPr="00190084">
        <w:t xml:space="preserve"> </w:t>
      </w:r>
    </w:p>
    <w:p w14:paraId="0E1FFDFF" w14:textId="5A7BD362" w:rsidR="00381F21" w:rsidRPr="00190084" w:rsidRDefault="00E72F76" w:rsidP="009C3BC0">
      <w:pPr>
        <w:pStyle w:val="Heading3"/>
      </w:pPr>
      <w:r w:rsidRPr="00190084">
        <w:t>メールのタイトルを「</w:t>
      </w:r>
      <w:r w:rsidR="0054526F" w:rsidRPr="00190084">
        <w:t>Application for Education in Ireland Cup</w:t>
      </w:r>
      <w:r w:rsidRPr="00190084">
        <w:t>」として</w:t>
      </w:r>
      <w:r w:rsidR="00443D50" w:rsidRPr="00190084">
        <w:t>ください。</w:t>
      </w:r>
      <w:r w:rsidRPr="00190084">
        <w:t xml:space="preserve">  </w:t>
      </w:r>
    </w:p>
    <w:p w14:paraId="7C5FE8D7" w14:textId="6A190739" w:rsidR="00381F21" w:rsidRPr="00190084" w:rsidRDefault="00443F49" w:rsidP="009C3BC0">
      <w:pPr>
        <w:pStyle w:val="Heading3"/>
        <w:rPr>
          <w:lang w:eastAsia="ja-JP"/>
        </w:rPr>
      </w:pPr>
      <w:r w:rsidRPr="00190084">
        <w:rPr>
          <w:lang w:eastAsia="ja-JP"/>
        </w:rPr>
        <w:t>Application</w:t>
      </w:r>
      <w:r w:rsidR="0054526F" w:rsidRPr="00190084">
        <w:rPr>
          <w:lang w:eastAsia="ja-JP"/>
        </w:rPr>
        <w:t xml:space="preserve"> Form</w:t>
      </w:r>
      <w:r w:rsidR="0054526F" w:rsidRPr="00190084">
        <w:rPr>
          <w:lang w:eastAsia="ja-JP"/>
        </w:rPr>
        <w:t>、スピーチ原稿及び音声ファイル</w:t>
      </w:r>
      <w:r w:rsidR="0067351B" w:rsidRPr="00190084">
        <w:rPr>
          <w:lang w:eastAsia="ja-JP"/>
        </w:rPr>
        <w:t>を必ず</w:t>
      </w:r>
      <w:r w:rsidR="00260D1D" w:rsidRPr="00190084">
        <w:rPr>
          <w:lang w:eastAsia="ja-JP"/>
        </w:rPr>
        <w:t>メールに</w:t>
      </w:r>
      <w:r w:rsidR="006808D4" w:rsidRPr="00190084">
        <w:rPr>
          <w:lang w:eastAsia="ja-JP"/>
        </w:rPr>
        <w:t>添付してください。</w:t>
      </w:r>
      <w:r w:rsidR="006808D4" w:rsidRPr="00190084">
        <w:rPr>
          <w:lang w:eastAsia="ja-JP"/>
        </w:rPr>
        <w:t xml:space="preserve"> </w:t>
      </w:r>
    </w:p>
    <w:p w14:paraId="06746BB5" w14:textId="77777777" w:rsidR="00260D1D" w:rsidRPr="00190084" w:rsidRDefault="00260D1D" w:rsidP="009C3BC0"/>
    <w:p w14:paraId="6448E2DE" w14:textId="3334D94C" w:rsidR="00381F21" w:rsidRPr="00190084" w:rsidRDefault="00FF646B" w:rsidP="009C3BC0">
      <w:pPr>
        <w:pStyle w:val="Heading1"/>
      </w:pPr>
      <w:r w:rsidRPr="00190084">
        <w:t>連絡先</w:t>
      </w:r>
    </w:p>
    <w:p w14:paraId="5B34557C" w14:textId="77777777" w:rsidR="00381F21" w:rsidRPr="00190084" w:rsidRDefault="00184558" w:rsidP="009C3BC0">
      <w:r w:rsidRPr="00190084">
        <w:t>お問い合わせは以下の</w:t>
      </w:r>
      <w:r w:rsidR="001433A9" w:rsidRPr="00190084">
        <w:t>メールアドレスまで</w:t>
      </w:r>
      <w:r w:rsidR="00404897" w:rsidRPr="00190084">
        <w:t>：</w:t>
      </w:r>
      <w:r w:rsidR="00404897" w:rsidRPr="00190084">
        <w:t xml:space="preserve"> </w:t>
      </w:r>
    </w:p>
    <w:p w14:paraId="2BB0927A" w14:textId="77777777" w:rsidR="0054526F" w:rsidRPr="002D482C" w:rsidRDefault="00184558" w:rsidP="009C3BC0">
      <w:pPr>
        <w:rPr>
          <w:u w:val="single"/>
        </w:rPr>
      </w:pPr>
      <w:r w:rsidRPr="002D482C">
        <w:rPr>
          <w:u w:val="single"/>
        </w:rPr>
        <w:t>英語でのお問い合わせ</w:t>
      </w:r>
      <w:r w:rsidRPr="002D482C">
        <w:rPr>
          <w:u w:val="single"/>
        </w:rPr>
        <w:t xml:space="preserve"> </w:t>
      </w:r>
    </w:p>
    <w:p w14:paraId="65351B86" w14:textId="77777777" w:rsidR="009C3BC0" w:rsidRDefault="0054526F" w:rsidP="009C3BC0">
      <w:r w:rsidRPr="00190084">
        <w:t>エデュケーション・イン・アイルランド</w:t>
      </w:r>
    </w:p>
    <w:p w14:paraId="0F22E725" w14:textId="77777777" w:rsidR="009C3BC0" w:rsidRDefault="0054526F" w:rsidP="009C3BC0">
      <w:r w:rsidRPr="00190084">
        <w:t>ジョナサン・ケリー</w:t>
      </w:r>
      <w:r w:rsidRPr="00190084">
        <w:t xml:space="preserve"> </w:t>
      </w:r>
    </w:p>
    <w:p w14:paraId="3ADE5197" w14:textId="6D940D13" w:rsidR="0054526F" w:rsidRDefault="00575F30" w:rsidP="009C3BC0">
      <w:hyperlink r:id="rId12" w:history="1">
        <w:r w:rsidRPr="00C449E5">
          <w:rPr>
            <w:rStyle w:val="Hyperlink"/>
          </w:rPr>
          <w:t>EducationinIrelandCup@enterprise-ireland.com</w:t>
        </w:r>
      </w:hyperlink>
      <w:r>
        <w:t xml:space="preserve">. </w:t>
      </w:r>
    </w:p>
    <w:p w14:paraId="527E5763" w14:textId="77777777" w:rsidR="00575F30" w:rsidRPr="00190084" w:rsidRDefault="00575F30" w:rsidP="009C3BC0"/>
    <w:p w14:paraId="7513E928" w14:textId="7CD6338E" w:rsidR="00B333CC" w:rsidRPr="00E0528F" w:rsidRDefault="00602C54" w:rsidP="009C3BC0">
      <w:pPr>
        <w:rPr>
          <w:u w:val="single"/>
        </w:rPr>
      </w:pPr>
      <w:r w:rsidRPr="00E0528F">
        <w:rPr>
          <w:u w:val="single"/>
        </w:rPr>
        <w:t>日本語でのお問い合わせ</w:t>
      </w:r>
    </w:p>
    <w:p w14:paraId="4FF14B7B" w14:textId="77777777" w:rsidR="009C3BC0" w:rsidRDefault="00602C54" w:rsidP="009C3BC0">
      <w:pPr>
        <w:rPr>
          <w:lang w:eastAsia="zh-CN"/>
        </w:rPr>
      </w:pPr>
      <w:r w:rsidRPr="00190084">
        <w:rPr>
          <w:lang w:eastAsia="zh-CN"/>
        </w:rPr>
        <w:t>金沢大学</w:t>
      </w:r>
      <w:r w:rsidR="0054526F" w:rsidRPr="00190084">
        <w:rPr>
          <w:lang w:eastAsia="zh-CN"/>
        </w:rPr>
        <w:t xml:space="preserve">　</w:t>
      </w:r>
      <w:r w:rsidRPr="00190084">
        <w:rPr>
          <w:lang w:eastAsia="zh-CN"/>
        </w:rPr>
        <w:t>足立</w:t>
      </w:r>
      <w:r w:rsidR="00354FA9" w:rsidRPr="00190084">
        <w:rPr>
          <w:lang w:eastAsia="zh-CN"/>
        </w:rPr>
        <w:t>英彦</w:t>
      </w:r>
      <w:r w:rsidR="00354FA9" w:rsidRPr="00190084">
        <w:rPr>
          <w:lang w:eastAsia="zh-CN"/>
        </w:rPr>
        <w:t xml:space="preserve"> </w:t>
      </w:r>
    </w:p>
    <w:p w14:paraId="60D97496" w14:textId="37908C17" w:rsidR="009C3BC0" w:rsidRDefault="00000000" w:rsidP="009C3BC0">
      <w:hyperlink r:id="rId13" w:history="1">
        <w:r w:rsidR="00602C54" w:rsidRPr="002D482C">
          <w:rPr>
            <w:rStyle w:val="Hyperlink"/>
            <w:lang w:eastAsia="zh-CN"/>
          </w:rPr>
          <w:t>hadachi@staff.kanazawa-u.ac.jp</w:t>
        </w:r>
      </w:hyperlink>
      <w:r w:rsidR="00D65110" w:rsidRPr="00190084">
        <w:rPr>
          <w:lang w:eastAsia="zh-CN"/>
        </w:rPr>
        <w:br/>
      </w:r>
      <w:r w:rsidR="00D65110" w:rsidRPr="00190084">
        <w:rPr>
          <w:lang w:eastAsia="zh-CN"/>
        </w:rPr>
        <w:t>（</w:t>
      </w:r>
      <w:hyperlink r:id="rId14" w:history="1">
        <w:r w:rsidR="00575F30" w:rsidRPr="00C449E5">
          <w:rPr>
            <w:rStyle w:val="Hyperlink"/>
          </w:rPr>
          <w:t>EducationinIrelandCup@enterprise-ireland.com</w:t>
        </w:r>
      </w:hyperlink>
      <w:r w:rsidR="0054526F" w:rsidRPr="00190084">
        <w:t>へ</w:t>
      </w:r>
      <w:r w:rsidR="0054526F" w:rsidRPr="00190084">
        <w:rPr>
          <w:lang w:eastAsia="zh-CN"/>
        </w:rPr>
        <w:t>同報（</w:t>
      </w:r>
      <w:r w:rsidR="0054526F" w:rsidRPr="00190084">
        <w:rPr>
          <w:lang w:eastAsia="zh-CN"/>
        </w:rPr>
        <w:t>Cc</w:t>
      </w:r>
      <w:r w:rsidR="0054526F" w:rsidRPr="00190084">
        <w:rPr>
          <w:lang w:eastAsia="zh-CN"/>
        </w:rPr>
        <w:t>）</w:t>
      </w:r>
      <w:r w:rsidR="0054526F" w:rsidRPr="00190084">
        <w:t>して</w:t>
      </w:r>
      <w:r w:rsidR="0054526F" w:rsidRPr="00190084">
        <w:rPr>
          <w:lang w:eastAsia="zh-CN"/>
        </w:rPr>
        <w:t>下</w:t>
      </w:r>
      <w:r w:rsidR="0054526F" w:rsidRPr="00190084">
        <w:t>さい</w:t>
      </w:r>
      <w:r w:rsidR="00145446" w:rsidRPr="00190084">
        <w:rPr>
          <w:lang w:eastAsia="zh-CN"/>
        </w:rPr>
        <w:t>。</w:t>
      </w:r>
      <w:r w:rsidR="0054526F" w:rsidRPr="00190084">
        <w:t>）</w:t>
      </w:r>
    </w:p>
    <w:p w14:paraId="3D58D18B" w14:textId="42FA0EDD" w:rsidR="003D7497" w:rsidRDefault="003D7497" w:rsidP="009C3BC0"/>
    <w:p w14:paraId="459294A9" w14:textId="77777777" w:rsidR="00381F21" w:rsidRPr="00190084" w:rsidRDefault="0067351B" w:rsidP="009C3BC0">
      <w:pPr>
        <w:jc w:val="center"/>
      </w:pPr>
      <w:r w:rsidRPr="00190084">
        <w:t>文書の終わり</w:t>
      </w:r>
    </w:p>
    <w:sectPr w:rsidR="00381F21" w:rsidRPr="0019008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88E3" w14:textId="77777777" w:rsidR="005A1305" w:rsidRDefault="005A1305" w:rsidP="009C3BC0">
      <w:r>
        <w:separator/>
      </w:r>
    </w:p>
  </w:endnote>
  <w:endnote w:type="continuationSeparator" w:id="0">
    <w:p w14:paraId="116496DD" w14:textId="77777777" w:rsidR="005A1305" w:rsidRDefault="005A1305" w:rsidP="009C3BC0">
      <w:r>
        <w:continuationSeparator/>
      </w:r>
    </w:p>
  </w:endnote>
  <w:endnote w:type="continuationNotice" w:id="1">
    <w:p w14:paraId="2077F061" w14:textId="77777777" w:rsidR="005A1305" w:rsidRDefault="005A1305" w:rsidP="009C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0226"/>
      <w:docPartObj>
        <w:docPartGallery w:val="Page Numbers (Bottom of Page)"/>
        <w:docPartUnique/>
      </w:docPartObj>
    </w:sdtPr>
    <w:sdtContent>
      <w:p w14:paraId="1BFB8905" w14:textId="70C2FAEC" w:rsidR="00A0201D" w:rsidRDefault="00A0201D" w:rsidP="009C3BC0">
        <w:pPr>
          <w:pStyle w:val="Footer"/>
        </w:pPr>
        <w:r>
          <w:fldChar w:fldCharType="begin"/>
        </w:r>
        <w:r>
          <w:instrText>PAGE   \* MERGEFORMAT</w:instrText>
        </w:r>
        <w:r>
          <w:fldChar w:fldCharType="separate"/>
        </w:r>
        <w:r>
          <w:rPr>
            <w:lang w:val="de-DE"/>
          </w:rPr>
          <w:t>2</w:t>
        </w:r>
        <w:r>
          <w:fldChar w:fldCharType="end"/>
        </w:r>
      </w:p>
    </w:sdtContent>
  </w:sdt>
  <w:p w14:paraId="5D225337" w14:textId="77777777" w:rsidR="00184558" w:rsidRDefault="00184558" w:rsidP="009C3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A8B1" w14:textId="77777777" w:rsidR="005A1305" w:rsidRDefault="005A1305" w:rsidP="009C3BC0">
      <w:r>
        <w:rPr>
          <w:rFonts w:hint="eastAsia"/>
        </w:rPr>
        <w:separator/>
      </w:r>
    </w:p>
  </w:footnote>
  <w:footnote w:type="continuationSeparator" w:id="0">
    <w:p w14:paraId="45F40D3C" w14:textId="77777777" w:rsidR="005A1305" w:rsidRDefault="005A1305" w:rsidP="009C3BC0">
      <w:r>
        <w:continuationSeparator/>
      </w:r>
    </w:p>
  </w:footnote>
  <w:footnote w:type="continuationNotice" w:id="1">
    <w:p w14:paraId="7D524D97" w14:textId="77777777" w:rsidR="005A1305" w:rsidRDefault="005A1305" w:rsidP="009C3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D5DD" w14:textId="13483D3F" w:rsidR="00381F21" w:rsidRDefault="00D07E37" w:rsidP="009C3BC0">
    <w:pPr>
      <w:pStyle w:val="Header"/>
      <w:jc w:val="center"/>
    </w:pPr>
    <w:r>
      <w:rPr>
        <w:rFonts w:hint="eastAsia"/>
      </w:rPr>
      <w:t>参考訳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6AC"/>
    <w:multiLevelType w:val="hybridMultilevel"/>
    <w:tmpl w:val="0262B966"/>
    <w:lvl w:ilvl="0" w:tplc="00181924">
      <w:start w:val="1"/>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42523C0"/>
    <w:multiLevelType w:val="hybridMultilevel"/>
    <w:tmpl w:val="46F2331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CE0EDA"/>
    <w:multiLevelType w:val="hybridMultilevel"/>
    <w:tmpl w:val="682606E4"/>
    <w:lvl w:ilvl="0" w:tplc="32F08B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A765D0"/>
    <w:multiLevelType w:val="hybridMultilevel"/>
    <w:tmpl w:val="360253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235DE3"/>
    <w:multiLevelType w:val="hybridMultilevel"/>
    <w:tmpl w:val="434C317E"/>
    <w:lvl w:ilvl="0" w:tplc="E5D6FFC4">
      <w:start w:val="1"/>
      <w:numFmt w:val="upperRoman"/>
      <w:pStyle w:val="2"/>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CD16FB"/>
    <w:multiLevelType w:val="hybridMultilevel"/>
    <w:tmpl w:val="16483288"/>
    <w:lvl w:ilvl="0" w:tplc="0F3E2B96">
      <w:start w:val="1"/>
      <w:numFmt w:val="decimal"/>
      <w:lvlText w:val="%1."/>
      <w:lvlJc w:val="left"/>
      <w:pPr>
        <w:ind w:left="2160" w:hanging="360"/>
      </w:pPr>
      <w:rPr>
        <w:rFonts w:ascii="Times New Roman" w:eastAsiaTheme="minorEastAsia" w:hAnsi="Times New Roman" w:cs="Times New Roman"/>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632E12"/>
    <w:multiLevelType w:val="multilevel"/>
    <w:tmpl w:val="CC36A982"/>
    <w:lvl w:ilvl="0">
      <w:start w:val="1"/>
      <w:numFmt w:val="upperLetter"/>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659E6"/>
    <w:multiLevelType w:val="hybridMultilevel"/>
    <w:tmpl w:val="BE344FE8"/>
    <w:lvl w:ilvl="0" w:tplc="CC72C38C">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D6284"/>
    <w:multiLevelType w:val="hybridMultilevel"/>
    <w:tmpl w:val="82A0BB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76C7D"/>
    <w:multiLevelType w:val="hybridMultilevel"/>
    <w:tmpl w:val="7C58E0F6"/>
    <w:lvl w:ilvl="0" w:tplc="EE049F30">
      <w:start w:val="1"/>
      <w:numFmt w:val="decimal"/>
      <w:pStyle w:val="Heading2"/>
      <w:lvlText w:val="%1."/>
      <w:lvlJc w:val="left"/>
      <w:pPr>
        <w:ind w:left="800" w:hanging="44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D545D"/>
    <w:multiLevelType w:val="hybridMultilevel"/>
    <w:tmpl w:val="1F60119A"/>
    <w:lvl w:ilvl="0" w:tplc="191CA5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CF7D4E"/>
    <w:multiLevelType w:val="multilevel"/>
    <w:tmpl w:val="4DE6E4E6"/>
    <w:lvl w:ilvl="0">
      <w:start w:val="1"/>
      <w:numFmt w:val="upperLetter"/>
      <w:lvlText w:val="%1."/>
      <w:lvlJc w:val="left"/>
      <w:pPr>
        <w:tabs>
          <w:tab w:val="num" w:pos="720"/>
        </w:tabs>
        <w:ind w:left="720" w:hanging="360"/>
      </w:pPr>
      <w:rPr>
        <w:rFonts w:ascii="Times New Roman" w:eastAsiaTheme="minorEastAsia"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4705E"/>
    <w:multiLevelType w:val="hybridMultilevel"/>
    <w:tmpl w:val="041AC680"/>
    <w:lvl w:ilvl="0" w:tplc="0E3438E6">
      <w:start w:val="1"/>
      <w:numFmt w:val="upperLetter"/>
      <w:pStyle w:val="Heading3"/>
      <w:lvlText w:val="%1."/>
      <w:lvlJc w:val="left"/>
      <w:pPr>
        <w:ind w:left="1160" w:hanging="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3B6A98"/>
    <w:multiLevelType w:val="hybridMultilevel"/>
    <w:tmpl w:val="283E3830"/>
    <w:lvl w:ilvl="0" w:tplc="EC424150">
      <w:start w:val="1"/>
      <w:numFmt w:val="upp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406A93"/>
    <w:multiLevelType w:val="hybridMultilevel"/>
    <w:tmpl w:val="73088B26"/>
    <w:lvl w:ilvl="0" w:tplc="BA306EC2">
      <w:start w:val="1"/>
      <w:numFmt w:val="upp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B81FB6"/>
    <w:multiLevelType w:val="hybridMultilevel"/>
    <w:tmpl w:val="7A162806"/>
    <w:lvl w:ilvl="0" w:tplc="54E2F9C6">
      <w:start w:val="1"/>
      <w:numFmt w:val="upperRoman"/>
      <w:pStyle w:val="Heading1"/>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3489424">
    <w:abstractNumId w:val="9"/>
  </w:num>
  <w:num w:numId="2" w16cid:durableId="1890533770">
    <w:abstractNumId w:val="10"/>
  </w:num>
  <w:num w:numId="3" w16cid:durableId="471142796">
    <w:abstractNumId w:val="12"/>
  </w:num>
  <w:num w:numId="4" w16cid:durableId="296761901">
    <w:abstractNumId w:val="2"/>
  </w:num>
  <w:num w:numId="5" w16cid:durableId="1046830200">
    <w:abstractNumId w:val="14"/>
  </w:num>
  <w:num w:numId="6" w16cid:durableId="26491963">
    <w:abstractNumId w:val="7"/>
  </w:num>
  <w:num w:numId="7" w16cid:durableId="493230249">
    <w:abstractNumId w:val="11"/>
  </w:num>
  <w:num w:numId="8" w16cid:durableId="347879048">
    <w:abstractNumId w:val="6"/>
  </w:num>
  <w:num w:numId="9" w16cid:durableId="713652227">
    <w:abstractNumId w:val="3"/>
  </w:num>
  <w:num w:numId="10" w16cid:durableId="1583754677">
    <w:abstractNumId w:val="5"/>
  </w:num>
  <w:num w:numId="11" w16cid:durableId="1162428201">
    <w:abstractNumId w:val="13"/>
  </w:num>
  <w:num w:numId="12" w16cid:durableId="378433111">
    <w:abstractNumId w:val="8"/>
  </w:num>
  <w:num w:numId="13" w16cid:durableId="1804880941">
    <w:abstractNumId w:val="1"/>
  </w:num>
  <w:num w:numId="14" w16cid:durableId="1626618133">
    <w:abstractNumId w:val="4"/>
  </w:num>
  <w:num w:numId="15" w16cid:durableId="699744930">
    <w:abstractNumId w:val="15"/>
  </w:num>
  <w:num w:numId="16" w16cid:durableId="497310764">
    <w:abstractNumId w:val="9"/>
    <w:lvlOverride w:ilvl="0">
      <w:startOverride w:val="1"/>
    </w:lvlOverride>
  </w:num>
  <w:num w:numId="17" w16cid:durableId="1610239253">
    <w:abstractNumId w:val="9"/>
    <w:lvlOverride w:ilvl="0">
      <w:startOverride w:val="1"/>
    </w:lvlOverride>
  </w:num>
  <w:num w:numId="18" w16cid:durableId="1953784284">
    <w:abstractNumId w:val="9"/>
    <w:lvlOverride w:ilvl="0">
      <w:startOverride w:val="1"/>
    </w:lvlOverride>
  </w:num>
  <w:num w:numId="19" w16cid:durableId="1028915963">
    <w:abstractNumId w:val="0"/>
  </w:num>
  <w:num w:numId="20" w16cid:durableId="1047796177">
    <w:abstractNumId w:val="12"/>
    <w:lvlOverride w:ilvl="0">
      <w:startOverride w:val="1"/>
    </w:lvlOverride>
  </w:num>
  <w:num w:numId="21" w16cid:durableId="1421174114">
    <w:abstractNumId w:val="12"/>
    <w:lvlOverride w:ilvl="0">
      <w:startOverride w:val="1"/>
    </w:lvlOverride>
  </w:num>
  <w:num w:numId="22" w16cid:durableId="579142892">
    <w:abstractNumId w:val="12"/>
    <w:lvlOverride w:ilvl="0">
      <w:startOverride w:val="1"/>
    </w:lvlOverride>
  </w:num>
  <w:num w:numId="23" w16cid:durableId="731316833">
    <w:abstractNumId w:val="12"/>
    <w:lvlOverride w:ilvl="0">
      <w:startOverride w:val="1"/>
    </w:lvlOverride>
  </w:num>
  <w:num w:numId="24" w16cid:durableId="1859276850">
    <w:abstractNumId w:val="12"/>
    <w:lvlOverride w:ilvl="0">
      <w:startOverride w:val="1"/>
    </w:lvlOverride>
  </w:num>
  <w:num w:numId="25" w16cid:durableId="1215004319">
    <w:abstractNumId w:val="12"/>
    <w:lvlOverride w:ilvl="0">
      <w:startOverride w:val="1"/>
    </w:lvlOverride>
  </w:num>
  <w:num w:numId="26" w16cid:durableId="2082366678">
    <w:abstractNumId w:val="12"/>
    <w:lvlOverride w:ilvl="0">
      <w:startOverride w:val="1"/>
    </w:lvlOverride>
  </w:num>
  <w:num w:numId="27" w16cid:durableId="938875459">
    <w:abstractNumId w:val="12"/>
    <w:lvlOverride w:ilvl="0">
      <w:startOverride w:val="1"/>
    </w:lvlOverride>
  </w:num>
  <w:num w:numId="28" w16cid:durableId="610481280">
    <w:abstractNumId w:val="12"/>
    <w:lvlOverride w:ilvl="0">
      <w:startOverride w:val="1"/>
    </w:lvlOverride>
  </w:num>
  <w:num w:numId="29" w16cid:durableId="351688905">
    <w:abstractNumId w:val="1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NDU3NTA2NjEwNrJQ0lEKTi0uzszPAykwrQUAGNFesiwAAAA="/>
  </w:docVars>
  <w:rsids>
    <w:rsidRoot w:val="00BD7912"/>
    <w:rsid w:val="00003808"/>
    <w:rsid w:val="000042D0"/>
    <w:rsid w:val="00012290"/>
    <w:rsid w:val="00012DC7"/>
    <w:rsid w:val="00021090"/>
    <w:rsid w:val="0002329D"/>
    <w:rsid w:val="0003256D"/>
    <w:rsid w:val="000326F3"/>
    <w:rsid w:val="000418F4"/>
    <w:rsid w:val="00043A15"/>
    <w:rsid w:val="000467B9"/>
    <w:rsid w:val="00046EC8"/>
    <w:rsid w:val="00061494"/>
    <w:rsid w:val="00063944"/>
    <w:rsid w:val="00067226"/>
    <w:rsid w:val="000704E1"/>
    <w:rsid w:val="00072C8C"/>
    <w:rsid w:val="00074718"/>
    <w:rsid w:val="000768B2"/>
    <w:rsid w:val="00077962"/>
    <w:rsid w:val="00084696"/>
    <w:rsid w:val="00084B9D"/>
    <w:rsid w:val="00095678"/>
    <w:rsid w:val="00095B03"/>
    <w:rsid w:val="00095C5F"/>
    <w:rsid w:val="0009676B"/>
    <w:rsid w:val="000A3DBD"/>
    <w:rsid w:val="000A4790"/>
    <w:rsid w:val="000A578B"/>
    <w:rsid w:val="000A7E70"/>
    <w:rsid w:val="000B087C"/>
    <w:rsid w:val="000B5834"/>
    <w:rsid w:val="000B5BE9"/>
    <w:rsid w:val="000B6372"/>
    <w:rsid w:val="000C251A"/>
    <w:rsid w:val="000C74A8"/>
    <w:rsid w:val="000C7C2F"/>
    <w:rsid w:val="000D017B"/>
    <w:rsid w:val="000D327C"/>
    <w:rsid w:val="000E1003"/>
    <w:rsid w:val="000E4258"/>
    <w:rsid w:val="000E52E7"/>
    <w:rsid w:val="000F30FC"/>
    <w:rsid w:val="000F70B8"/>
    <w:rsid w:val="00106014"/>
    <w:rsid w:val="00106138"/>
    <w:rsid w:val="001156AC"/>
    <w:rsid w:val="001206CF"/>
    <w:rsid w:val="0012072E"/>
    <w:rsid w:val="00122AEA"/>
    <w:rsid w:val="00123DE5"/>
    <w:rsid w:val="001248DB"/>
    <w:rsid w:val="00131337"/>
    <w:rsid w:val="00133F0D"/>
    <w:rsid w:val="001433A9"/>
    <w:rsid w:val="00143D85"/>
    <w:rsid w:val="00145446"/>
    <w:rsid w:val="001457CC"/>
    <w:rsid w:val="00145F34"/>
    <w:rsid w:val="001559EF"/>
    <w:rsid w:val="001565DC"/>
    <w:rsid w:val="00160814"/>
    <w:rsid w:val="00163838"/>
    <w:rsid w:val="00163F72"/>
    <w:rsid w:val="00171FBC"/>
    <w:rsid w:val="00181874"/>
    <w:rsid w:val="00182D6F"/>
    <w:rsid w:val="001838AF"/>
    <w:rsid w:val="00184558"/>
    <w:rsid w:val="00184C05"/>
    <w:rsid w:val="00186A6A"/>
    <w:rsid w:val="00187852"/>
    <w:rsid w:val="00190084"/>
    <w:rsid w:val="001960E5"/>
    <w:rsid w:val="001A0720"/>
    <w:rsid w:val="001A10DD"/>
    <w:rsid w:val="001A268F"/>
    <w:rsid w:val="001A6D43"/>
    <w:rsid w:val="001A76A1"/>
    <w:rsid w:val="001A7FE4"/>
    <w:rsid w:val="001B4B90"/>
    <w:rsid w:val="001B76CF"/>
    <w:rsid w:val="001C319F"/>
    <w:rsid w:val="001C436E"/>
    <w:rsid w:val="001C72FE"/>
    <w:rsid w:val="001D2170"/>
    <w:rsid w:val="001D63CF"/>
    <w:rsid w:val="001E0288"/>
    <w:rsid w:val="001E0C6F"/>
    <w:rsid w:val="001E28AB"/>
    <w:rsid w:val="001E69E6"/>
    <w:rsid w:val="001F14B3"/>
    <w:rsid w:val="001F7803"/>
    <w:rsid w:val="002044D5"/>
    <w:rsid w:val="00207750"/>
    <w:rsid w:val="00232713"/>
    <w:rsid w:val="002333E6"/>
    <w:rsid w:val="0024128A"/>
    <w:rsid w:val="002425BA"/>
    <w:rsid w:val="00245BFC"/>
    <w:rsid w:val="00255DB1"/>
    <w:rsid w:val="00260D1D"/>
    <w:rsid w:val="0026101E"/>
    <w:rsid w:val="002621ED"/>
    <w:rsid w:val="00266519"/>
    <w:rsid w:val="00267265"/>
    <w:rsid w:val="00281D59"/>
    <w:rsid w:val="00281F17"/>
    <w:rsid w:val="002826E0"/>
    <w:rsid w:val="00290AF3"/>
    <w:rsid w:val="00291432"/>
    <w:rsid w:val="00296C96"/>
    <w:rsid w:val="00296CCF"/>
    <w:rsid w:val="002A6C7A"/>
    <w:rsid w:val="002B02D1"/>
    <w:rsid w:val="002B1071"/>
    <w:rsid w:val="002C1CFC"/>
    <w:rsid w:val="002C72A5"/>
    <w:rsid w:val="002D18D7"/>
    <w:rsid w:val="002D482C"/>
    <w:rsid w:val="002E3212"/>
    <w:rsid w:val="002E39C6"/>
    <w:rsid w:val="002E6E25"/>
    <w:rsid w:val="002F0958"/>
    <w:rsid w:val="003023DE"/>
    <w:rsid w:val="0030454B"/>
    <w:rsid w:val="00305C8D"/>
    <w:rsid w:val="00323243"/>
    <w:rsid w:val="00326A3A"/>
    <w:rsid w:val="00327CFB"/>
    <w:rsid w:val="00330265"/>
    <w:rsid w:val="003308FC"/>
    <w:rsid w:val="00330A2E"/>
    <w:rsid w:val="00341E56"/>
    <w:rsid w:val="00354419"/>
    <w:rsid w:val="00354FA9"/>
    <w:rsid w:val="00355C34"/>
    <w:rsid w:val="00361BFA"/>
    <w:rsid w:val="00365D85"/>
    <w:rsid w:val="00370A4F"/>
    <w:rsid w:val="0037601B"/>
    <w:rsid w:val="0037694E"/>
    <w:rsid w:val="00377B7C"/>
    <w:rsid w:val="00381C15"/>
    <w:rsid w:val="00381F18"/>
    <w:rsid w:val="00381F21"/>
    <w:rsid w:val="003820EB"/>
    <w:rsid w:val="003829BF"/>
    <w:rsid w:val="00384B5A"/>
    <w:rsid w:val="00385716"/>
    <w:rsid w:val="00387B4B"/>
    <w:rsid w:val="0039175A"/>
    <w:rsid w:val="003958AD"/>
    <w:rsid w:val="00397B8B"/>
    <w:rsid w:val="003A2D73"/>
    <w:rsid w:val="003A53B5"/>
    <w:rsid w:val="003A6B1E"/>
    <w:rsid w:val="003B368A"/>
    <w:rsid w:val="003B3E57"/>
    <w:rsid w:val="003B78EB"/>
    <w:rsid w:val="003C070F"/>
    <w:rsid w:val="003C554D"/>
    <w:rsid w:val="003C6374"/>
    <w:rsid w:val="003C758E"/>
    <w:rsid w:val="003D23F3"/>
    <w:rsid w:val="003D30DB"/>
    <w:rsid w:val="003D45DF"/>
    <w:rsid w:val="003D4C26"/>
    <w:rsid w:val="003D5B46"/>
    <w:rsid w:val="003D729D"/>
    <w:rsid w:val="003D7497"/>
    <w:rsid w:val="003E3558"/>
    <w:rsid w:val="003E3DE2"/>
    <w:rsid w:val="003E4A50"/>
    <w:rsid w:val="003F10A3"/>
    <w:rsid w:val="003F1E13"/>
    <w:rsid w:val="003F2989"/>
    <w:rsid w:val="004033C8"/>
    <w:rsid w:val="00404897"/>
    <w:rsid w:val="00404D8E"/>
    <w:rsid w:val="0040509F"/>
    <w:rsid w:val="00412153"/>
    <w:rsid w:val="004167A6"/>
    <w:rsid w:val="00416DE0"/>
    <w:rsid w:val="00422F3B"/>
    <w:rsid w:val="00426E3D"/>
    <w:rsid w:val="0043436B"/>
    <w:rsid w:val="00442200"/>
    <w:rsid w:val="00443D50"/>
    <w:rsid w:val="00443F49"/>
    <w:rsid w:val="00443FB7"/>
    <w:rsid w:val="00445074"/>
    <w:rsid w:val="00450284"/>
    <w:rsid w:val="00451969"/>
    <w:rsid w:val="0045198C"/>
    <w:rsid w:val="00455302"/>
    <w:rsid w:val="00455DC0"/>
    <w:rsid w:val="00470155"/>
    <w:rsid w:val="0048104F"/>
    <w:rsid w:val="0048663E"/>
    <w:rsid w:val="004918D0"/>
    <w:rsid w:val="0049579A"/>
    <w:rsid w:val="004970BE"/>
    <w:rsid w:val="004A46D2"/>
    <w:rsid w:val="004A582E"/>
    <w:rsid w:val="004A5BC7"/>
    <w:rsid w:val="004A6C1E"/>
    <w:rsid w:val="004B0291"/>
    <w:rsid w:val="004B454A"/>
    <w:rsid w:val="004B7E61"/>
    <w:rsid w:val="004C0C74"/>
    <w:rsid w:val="004C4E4B"/>
    <w:rsid w:val="004C6CD7"/>
    <w:rsid w:val="004D2115"/>
    <w:rsid w:val="004D5DC1"/>
    <w:rsid w:val="004E1797"/>
    <w:rsid w:val="004E2D63"/>
    <w:rsid w:val="004E3899"/>
    <w:rsid w:val="004E3A86"/>
    <w:rsid w:val="004F1BD0"/>
    <w:rsid w:val="004F4273"/>
    <w:rsid w:val="004F61A2"/>
    <w:rsid w:val="004F6B9A"/>
    <w:rsid w:val="004F7EBB"/>
    <w:rsid w:val="005020EA"/>
    <w:rsid w:val="00510A17"/>
    <w:rsid w:val="005133AE"/>
    <w:rsid w:val="00515358"/>
    <w:rsid w:val="0051564F"/>
    <w:rsid w:val="005222AB"/>
    <w:rsid w:val="00526434"/>
    <w:rsid w:val="0053325D"/>
    <w:rsid w:val="00541130"/>
    <w:rsid w:val="0054526F"/>
    <w:rsid w:val="00552CB9"/>
    <w:rsid w:val="005531FC"/>
    <w:rsid w:val="0055390E"/>
    <w:rsid w:val="0056025E"/>
    <w:rsid w:val="005603E1"/>
    <w:rsid w:val="00560AD9"/>
    <w:rsid w:val="00561B75"/>
    <w:rsid w:val="0056245A"/>
    <w:rsid w:val="00562E5C"/>
    <w:rsid w:val="0057049C"/>
    <w:rsid w:val="00572C56"/>
    <w:rsid w:val="00575F30"/>
    <w:rsid w:val="0057748F"/>
    <w:rsid w:val="0059054B"/>
    <w:rsid w:val="00591C54"/>
    <w:rsid w:val="00592359"/>
    <w:rsid w:val="005929F6"/>
    <w:rsid w:val="00595A28"/>
    <w:rsid w:val="005A003D"/>
    <w:rsid w:val="005A1305"/>
    <w:rsid w:val="005A56D6"/>
    <w:rsid w:val="005B0424"/>
    <w:rsid w:val="005B0712"/>
    <w:rsid w:val="005B2575"/>
    <w:rsid w:val="005B7BCD"/>
    <w:rsid w:val="005D0ECC"/>
    <w:rsid w:val="005D2230"/>
    <w:rsid w:val="005E147F"/>
    <w:rsid w:val="005E2DF4"/>
    <w:rsid w:val="005E5BF0"/>
    <w:rsid w:val="005E77AD"/>
    <w:rsid w:val="005F3D8A"/>
    <w:rsid w:val="0060153F"/>
    <w:rsid w:val="00602C54"/>
    <w:rsid w:val="006167F3"/>
    <w:rsid w:val="00617974"/>
    <w:rsid w:val="00617AE2"/>
    <w:rsid w:val="00622F82"/>
    <w:rsid w:val="006325A7"/>
    <w:rsid w:val="00636ACD"/>
    <w:rsid w:val="00642904"/>
    <w:rsid w:val="006439A2"/>
    <w:rsid w:val="006517E0"/>
    <w:rsid w:val="0065274B"/>
    <w:rsid w:val="00661F34"/>
    <w:rsid w:val="00662DC9"/>
    <w:rsid w:val="00664C22"/>
    <w:rsid w:val="00664FBC"/>
    <w:rsid w:val="006664BF"/>
    <w:rsid w:val="006702D4"/>
    <w:rsid w:val="0067351B"/>
    <w:rsid w:val="00677578"/>
    <w:rsid w:val="006808D4"/>
    <w:rsid w:val="00684596"/>
    <w:rsid w:val="006926EA"/>
    <w:rsid w:val="00693364"/>
    <w:rsid w:val="006A7E0D"/>
    <w:rsid w:val="006B3CDC"/>
    <w:rsid w:val="006B7815"/>
    <w:rsid w:val="006C108E"/>
    <w:rsid w:val="006C3672"/>
    <w:rsid w:val="006C4346"/>
    <w:rsid w:val="006C45EA"/>
    <w:rsid w:val="006C49BC"/>
    <w:rsid w:val="006C5D7A"/>
    <w:rsid w:val="006C607A"/>
    <w:rsid w:val="006D1372"/>
    <w:rsid w:val="006E16EE"/>
    <w:rsid w:val="006F2981"/>
    <w:rsid w:val="006F308D"/>
    <w:rsid w:val="0070329E"/>
    <w:rsid w:val="00703E50"/>
    <w:rsid w:val="007053FA"/>
    <w:rsid w:val="00710F3B"/>
    <w:rsid w:val="00717738"/>
    <w:rsid w:val="00726BEA"/>
    <w:rsid w:val="00747121"/>
    <w:rsid w:val="007525EE"/>
    <w:rsid w:val="0075384A"/>
    <w:rsid w:val="00756C7D"/>
    <w:rsid w:val="00764393"/>
    <w:rsid w:val="00765DDF"/>
    <w:rsid w:val="0077545F"/>
    <w:rsid w:val="00781BB2"/>
    <w:rsid w:val="00781CAD"/>
    <w:rsid w:val="00787137"/>
    <w:rsid w:val="007952F2"/>
    <w:rsid w:val="00797C6B"/>
    <w:rsid w:val="007A0FE3"/>
    <w:rsid w:val="007A7DB1"/>
    <w:rsid w:val="007B0916"/>
    <w:rsid w:val="007B7C81"/>
    <w:rsid w:val="007C3091"/>
    <w:rsid w:val="007C7F22"/>
    <w:rsid w:val="007D0D7E"/>
    <w:rsid w:val="007D6F42"/>
    <w:rsid w:val="007D79F1"/>
    <w:rsid w:val="007E2DD6"/>
    <w:rsid w:val="007F28A1"/>
    <w:rsid w:val="007F7B58"/>
    <w:rsid w:val="0080158B"/>
    <w:rsid w:val="00801F63"/>
    <w:rsid w:val="00806BA7"/>
    <w:rsid w:val="00811F84"/>
    <w:rsid w:val="008128BA"/>
    <w:rsid w:val="00812918"/>
    <w:rsid w:val="00812F63"/>
    <w:rsid w:val="00817553"/>
    <w:rsid w:val="008248F6"/>
    <w:rsid w:val="00824BBF"/>
    <w:rsid w:val="0082513E"/>
    <w:rsid w:val="00846C32"/>
    <w:rsid w:val="00850116"/>
    <w:rsid w:val="00860D70"/>
    <w:rsid w:val="00862D86"/>
    <w:rsid w:val="00864C38"/>
    <w:rsid w:val="00866708"/>
    <w:rsid w:val="00875F8E"/>
    <w:rsid w:val="00880475"/>
    <w:rsid w:val="00884107"/>
    <w:rsid w:val="00884BC7"/>
    <w:rsid w:val="00885E57"/>
    <w:rsid w:val="00886F2F"/>
    <w:rsid w:val="0089318D"/>
    <w:rsid w:val="008956A1"/>
    <w:rsid w:val="0089687F"/>
    <w:rsid w:val="00897F68"/>
    <w:rsid w:val="008A0220"/>
    <w:rsid w:val="008A1AF6"/>
    <w:rsid w:val="008A20EC"/>
    <w:rsid w:val="008A22C8"/>
    <w:rsid w:val="008A27A8"/>
    <w:rsid w:val="008A4CBB"/>
    <w:rsid w:val="008A6BF1"/>
    <w:rsid w:val="008B35F2"/>
    <w:rsid w:val="008B3EF8"/>
    <w:rsid w:val="008B6DDB"/>
    <w:rsid w:val="008C7543"/>
    <w:rsid w:val="008D42A4"/>
    <w:rsid w:val="008D4796"/>
    <w:rsid w:val="008D5FA8"/>
    <w:rsid w:val="008F4C9D"/>
    <w:rsid w:val="008F77D2"/>
    <w:rsid w:val="009023F5"/>
    <w:rsid w:val="0090254F"/>
    <w:rsid w:val="009032E8"/>
    <w:rsid w:val="00904ED9"/>
    <w:rsid w:val="00905578"/>
    <w:rsid w:val="00912507"/>
    <w:rsid w:val="00914FF6"/>
    <w:rsid w:val="0092361A"/>
    <w:rsid w:val="00923EA3"/>
    <w:rsid w:val="0092721E"/>
    <w:rsid w:val="00932B38"/>
    <w:rsid w:val="00936163"/>
    <w:rsid w:val="009366BA"/>
    <w:rsid w:val="009456B3"/>
    <w:rsid w:val="009509F9"/>
    <w:rsid w:val="00955C87"/>
    <w:rsid w:val="00961FBF"/>
    <w:rsid w:val="00962D45"/>
    <w:rsid w:val="00967F0D"/>
    <w:rsid w:val="00972C41"/>
    <w:rsid w:val="00973C40"/>
    <w:rsid w:val="00974B0A"/>
    <w:rsid w:val="009753F8"/>
    <w:rsid w:val="00981A3A"/>
    <w:rsid w:val="009831CE"/>
    <w:rsid w:val="00983295"/>
    <w:rsid w:val="0098582C"/>
    <w:rsid w:val="009912DD"/>
    <w:rsid w:val="00997681"/>
    <w:rsid w:val="009A0385"/>
    <w:rsid w:val="009A0556"/>
    <w:rsid w:val="009A352F"/>
    <w:rsid w:val="009A751B"/>
    <w:rsid w:val="009A7A12"/>
    <w:rsid w:val="009B238D"/>
    <w:rsid w:val="009B2F63"/>
    <w:rsid w:val="009C35B2"/>
    <w:rsid w:val="009C3BC0"/>
    <w:rsid w:val="009C49FD"/>
    <w:rsid w:val="009C5E59"/>
    <w:rsid w:val="009E1A21"/>
    <w:rsid w:val="009E4BAB"/>
    <w:rsid w:val="009E5E91"/>
    <w:rsid w:val="009E7906"/>
    <w:rsid w:val="009E79C4"/>
    <w:rsid w:val="009F1F9D"/>
    <w:rsid w:val="00A0201D"/>
    <w:rsid w:val="00A0636E"/>
    <w:rsid w:val="00A105D3"/>
    <w:rsid w:val="00A16354"/>
    <w:rsid w:val="00A2198F"/>
    <w:rsid w:val="00A2215C"/>
    <w:rsid w:val="00A24BCA"/>
    <w:rsid w:val="00A26D0D"/>
    <w:rsid w:val="00A27816"/>
    <w:rsid w:val="00A30929"/>
    <w:rsid w:val="00A3247D"/>
    <w:rsid w:val="00A348A9"/>
    <w:rsid w:val="00A43D44"/>
    <w:rsid w:val="00A43E88"/>
    <w:rsid w:val="00A57B1D"/>
    <w:rsid w:val="00A60B13"/>
    <w:rsid w:val="00A6190A"/>
    <w:rsid w:val="00A6200F"/>
    <w:rsid w:val="00A65B5B"/>
    <w:rsid w:val="00A70823"/>
    <w:rsid w:val="00A77074"/>
    <w:rsid w:val="00A775A5"/>
    <w:rsid w:val="00A811E2"/>
    <w:rsid w:val="00A84BA9"/>
    <w:rsid w:val="00A85F9F"/>
    <w:rsid w:val="00A86865"/>
    <w:rsid w:val="00AA0CD6"/>
    <w:rsid w:val="00AA649D"/>
    <w:rsid w:val="00AA7A6C"/>
    <w:rsid w:val="00AB2DC9"/>
    <w:rsid w:val="00AB3E30"/>
    <w:rsid w:val="00AC38A5"/>
    <w:rsid w:val="00AC5EB0"/>
    <w:rsid w:val="00AC6E51"/>
    <w:rsid w:val="00AD46FB"/>
    <w:rsid w:val="00AD5C1F"/>
    <w:rsid w:val="00AE2917"/>
    <w:rsid w:val="00AF1BC5"/>
    <w:rsid w:val="00AF3A93"/>
    <w:rsid w:val="00B0048A"/>
    <w:rsid w:val="00B0650B"/>
    <w:rsid w:val="00B10568"/>
    <w:rsid w:val="00B142F3"/>
    <w:rsid w:val="00B16566"/>
    <w:rsid w:val="00B20909"/>
    <w:rsid w:val="00B25002"/>
    <w:rsid w:val="00B333CC"/>
    <w:rsid w:val="00B33867"/>
    <w:rsid w:val="00B36677"/>
    <w:rsid w:val="00B37EA7"/>
    <w:rsid w:val="00B43247"/>
    <w:rsid w:val="00B45D2D"/>
    <w:rsid w:val="00B50A56"/>
    <w:rsid w:val="00B53F4C"/>
    <w:rsid w:val="00B60895"/>
    <w:rsid w:val="00B608B2"/>
    <w:rsid w:val="00B6267F"/>
    <w:rsid w:val="00B64E13"/>
    <w:rsid w:val="00B713A6"/>
    <w:rsid w:val="00B84447"/>
    <w:rsid w:val="00B859FA"/>
    <w:rsid w:val="00B87F24"/>
    <w:rsid w:val="00B9100B"/>
    <w:rsid w:val="00B91A02"/>
    <w:rsid w:val="00B94564"/>
    <w:rsid w:val="00B945AB"/>
    <w:rsid w:val="00BA1EF3"/>
    <w:rsid w:val="00BA335B"/>
    <w:rsid w:val="00BB01A1"/>
    <w:rsid w:val="00BC26A1"/>
    <w:rsid w:val="00BD7912"/>
    <w:rsid w:val="00BE1CC5"/>
    <w:rsid w:val="00BF0249"/>
    <w:rsid w:val="00BF168F"/>
    <w:rsid w:val="00BF47DD"/>
    <w:rsid w:val="00BF6423"/>
    <w:rsid w:val="00BF6E0F"/>
    <w:rsid w:val="00BF7325"/>
    <w:rsid w:val="00C00A49"/>
    <w:rsid w:val="00C06A03"/>
    <w:rsid w:val="00C07678"/>
    <w:rsid w:val="00C14E35"/>
    <w:rsid w:val="00C22C61"/>
    <w:rsid w:val="00C24C1B"/>
    <w:rsid w:val="00C24FB9"/>
    <w:rsid w:val="00C261B4"/>
    <w:rsid w:val="00C26C04"/>
    <w:rsid w:val="00C26C1C"/>
    <w:rsid w:val="00C34DF4"/>
    <w:rsid w:val="00C54BC7"/>
    <w:rsid w:val="00C76B3E"/>
    <w:rsid w:val="00C85048"/>
    <w:rsid w:val="00C952FF"/>
    <w:rsid w:val="00CA0524"/>
    <w:rsid w:val="00CA18E0"/>
    <w:rsid w:val="00CA2A4F"/>
    <w:rsid w:val="00CB0551"/>
    <w:rsid w:val="00CB2F9F"/>
    <w:rsid w:val="00CB4616"/>
    <w:rsid w:val="00CB7062"/>
    <w:rsid w:val="00CC1D56"/>
    <w:rsid w:val="00CC1FA7"/>
    <w:rsid w:val="00CC25A7"/>
    <w:rsid w:val="00CD1ECC"/>
    <w:rsid w:val="00CD3436"/>
    <w:rsid w:val="00CD4D31"/>
    <w:rsid w:val="00CF1B7B"/>
    <w:rsid w:val="00CF5E27"/>
    <w:rsid w:val="00CF77FB"/>
    <w:rsid w:val="00CF790F"/>
    <w:rsid w:val="00D00276"/>
    <w:rsid w:val="00D04A80"/>
    <w:rsid w:val="00D064D4"/>
    <w:rsid w:val="00D0703E"/>
    <w:rsid w:val="00D07E37"/>
    <w:rsid w:val="00D1604B"/>
    <w:rsid w:val="00D16B05"/>
    <w:rsid w:val="00D16CA9"/>
    <w:rsid w:val="00D225E1"/>
    <w:rsid w:val="00D31007"/>
    <w:rsid w:val="00D31A95"/>
    <w:rsid w:val="00D333B2"/>
    <w:rsid w:val="00D350D3"/>
    <w:rsid w:val="00D35E70"/>
    <w:rsid w:val="00D376B8"/>
    <w:rsid w:val="00D41254"/>
    <w:rsid w:val="00D43497"/>
    <w:rsid w:val="00D501EC"/>
    <w:rsid w:val="00D53B9E"/>
    <w:rsid w:val="00D54FD6"/>
    <w:rsid w:val="00D551AB"/>
    <w:rsid w:val="00D65110"/>
    <w:rsid w:val="00D705C5"/>
    <w:rsid w:val="00D72682"/>
    <w:rsid w:val="00D73948"/>
    <w:rsid w:val="00D73DB6"/>
    <w:rsid w:val="00D803F5"/>
    <w:rsid w:val="00D8587B"/>
    <w:rsid w:val="00D87C48"/>
    <w:rsid w:val="00D922FC"/>
    <w:rsid w:val="00DA0D8E"/>
    <w:rsid w:val="00DB11E9"/>
    <w:rsid w:val="00DD0262"/>
    <w:rsid w:val="00DD0872"/>
    <w:rsid w:val="00DD45BF"/>
    <w:rsid w:val="00DE039F"/>
    <w:rsid w:val="00DE5CCF"/>
    <w:rsid w:val="00DF01F4"/>
    <w:rsid w:val="00DF1FB6"/>
    <w:rsid w:val="00DF71D6"/>
    <w:rsid w:val="00E022E2"/>
    <w:rsid w:val="00E04C42"/>
    <w:rsid w:val="00E0528F"/>
    <w:rsid w:val="00E12255"/>
    <w:rsid w:val="00E127AA"/>
    <w:rsid w:val="00E132EB"/>
    <w:rsid w:val="00E14AF0"/>
    <w:rsid w:val="00E214F1"/>
    <w:rsid w:val="00E228FE"/>
    <w:rsid w:val="00E237C8"/>
    <w:rsid w:val="00E23E72"/>
    <w:rsid w:val="00E2487C"/>
    <w:rsid w:val="00E258DB"/>
    <w:rsid w:val="00E26987"/>
    <w:rsid w:val="00E27051"/>
    <w:rsid w:val="00E348D5"/>
    <w:rsid w:val="00E35442"/>
    <w:rsid w:val="00E41D5A"/>
    <w:rsid w:val="00E526EB"/>
    <w:rsid w:val="00E6195E"/>
    <w:rsid w:val="00E63526"/>
    <w:rsid w:val="00E6740D"/>
    <w:rsid w:val="00E71677"/>
    <w:rsid w:val="00E72480"/>
    <w:rsid w:val="00E72F76"/>
    <w:rsid w:val="00E73F80"/>
    <w:rsid w:val="00E835D5"/>
    <w:rsid w:val="00E920E7"/>
    <w:rsid w:val="00E95264"/>
    <w:rsid w:val="00EA0A72"/>
    <w:rsid w:val="00EA29D9"/>
    <w:rsid w:val="00EA6696"/>
    <w:rsid w:val="00EA75D1"/>
    <w:rsid w:val="00EA75ED"/>
    <w:rsid w:val="00EB0374"/>
    <w:rsid w:val="00ED6DF2"/>
    <w:rsid w:val="00EE14B5"/>
    <w:rsid w:val="00EE7145"/>
    <w:rsid w:val="00EF20EA"/>
    <w:rsid w:val="00EF37FA"/>
    <w:rsid w:val="00EF3E6C"/>
    <w:rsid w:val="00EF4715"/>
    <w:rsid w:val="00F07829"/>
    <w:rsid w:val="00F101B4"/>
    <w:rsid w:val="00F10C77"/>
    <w:rsid w:val="00F15653"/>
    <w:rsid w:val="00F30CDC"/>
    <w:rsid w:val="00F32172"/>
    <w:rsid w:val="00F3309D"/>
    <w:rsid w:val="00F355AB"/>
    <w:rsid w:val="00F362DF"/>
    <w:rsid w:val="00F37C52"/>
    <w:rsid w:val="00F47A4E"/>
    <w:rsid w:val="00F50499"/>
    <w:rsid w:val="00F55BF1"/>
    <w:rsid w:val="00F56781"/>
    <w:rsid w:val="00F658FD"/>
    <w:rsid w:val="00F72A95"/>
    <w:rsid w:val="00F7330E"/>
    <w:rsid w:val="00F7349B"/>
    <w:rsid w:val="00F75FA3"/>
    <w:rsid w:val="00F84A4C"/>
    <w:rsid w:val="00F86818"/>
    <w:rsid w:val="00F86EDF"/>
    <w:rsid w:val="00F9138E"/>
    <w:rsid w:val="00F933DD"/>
    <w:rsid w:val="00F93B4D"/>
    <w:rsid w:val="00F94F7A"/>
    <w:rsid w:val="00F95C56"/>
    <w:rsid w:val="00F95E9F"/>
    <w:rsid w:val="00F96EF6"/>
    <w:rsid w:val="00F97452"/>
    <w:rsid w:val="00FA03CF"/>
    <w:rsid w:val="00FA1D87"/>
    <w:rsid w:val="00FC175A"/>
    <w:rsid w:val="00FC4B04"/>
    <w:rsid w:val="00FC4E55"/>
    <w:rsid w:val="00FE0C7F"/>
    <w:rsid w:val="00FE2375"/>
    <w:rsid w:val="00FE2F18"/>
    <w:rsid w:val="00FE6FE9"/>
    <w:rsid w:val="00FF0C98"/>
    <w:rsid w:val="00FF1638"/>
    <w:rsid w:val="00FF2FFF"/>
    <w:rsid w:val="00FF41DF"/>
    <w:rsid w:val="00FF64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10330"/>
  <w15:chartTrackingRefBased/>
  <w15:docId w15:val="{086F676A-D05C-459D-BF7A-4D178D6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C0"/>
    <w:pPr>
      <w:jc w:val="both"/>
    </w:pPr>
    <w:rPr>
      <w:rFonts w:ascii="Times New Roman" w:eastAsia="MS Mincho" w:hAnsi="Times New Roman" w:cs="Times New Roman"/>
    </w:rPr>
  </w:style>
  <w:style w:type="paragraph" w:styleId="Heading1">
    <w:name w:val="heading 1"/>
    <w:basedOn w:val="Normal"/>
    <w:next w:val="Normal"/>
    <w:link w:val="Heading1Char"/>
    <w:uiPriority w:val="9"/>
    <w:qFormat/>
    <w:rsid w:val="0049579A"/>
    <w:pPr>
      <w:keepNext/>
      <w:numPr>
        <w:numId w:val="15"/>
      </w:numPr>
      <w:spacing w:line="360" w:lineRule="auto"/>
      <w:jc w:val="center"/>
      <w:outlineLvl w:val="0"/>
    </w:pPr>
    <w:rPr>
      <w:rFonts w:asciiTheme="majorHAnsi" w:hAnsiTheme="majorHAnsi" w:cstheme="majorBidi"/>
      <w:b/>
      <w:sz w:val="24"/>
      <w:szCs w:val="24"/>
    </w:rPr>
  </w:style>
  <w:style w:type="paragraph" w:styleId="Heading2">
    <w:name w:val="heading 2"/>
    <w:basedOn w:val="Normal"/>
    <w:next w:val="Normal"/>
    <w:link w:val="Heading2Char"/>
    <w:uiPriority w:val="9"/>
    <w:unhideWhenUsed/>
    <w:qFormat/>
    <w:rsid w:val="005E2DF4"/>
    <w:pPr>
      <w:keepNext/>
      <w:numPr>
        <w:numId w:val="1"/>
      </w:numPr>
      <w:outlineLvl w:val="1"/>
    </w:pPr>
    <w:rPr>
      <w:b/>
      <w:bCs/>
      <w:color w:val="000000" w:themeColor="text1"/>
    </w:rPr>
  </w:style>
  <w:style w:type="paragraph" w:styleId="Heading3">
    <w:name w:val="heading 3"/>
    <w:basedOn w:val="ListParagraph"/>
    <w:next w:val="Normal"/>
    <w:link w:val="Heading3Char"/>
    <w:uiPriority w:val="9"/>
    <w:unhideWhenUsed/>
    <w:qFormat/>
    <w:rsid w:val="00B333CC"/>
    <w:pPr>
      <w:numPr>
        <w:numId w:val="3"/>
      </w:numPr>
      <w:outlineLvl w:val="2"/>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46B"/>
    <w:rPr>
      <w:color w:val="0563C1" w:themeColor="hyperlink"/>
      <w:u w:val="single"/>
    </w:rPr>
  </w:style>
  <w:style w:type="character" w:styleId="UnresolvedMention">
    <w:name w:val="Unresolved Mention"/>
    <w:basedOn w:val="DefaultParagraphFont"/>
    <w:uiPriority w:val="99"/>
    <w:semiHidden/>
    <w:unhideWhenUsed/>
    <w:rsid w:val="00FF646B"/>
    <w:rPr>
      <w:color w:val="605E5C"/>
      <w:shd w:val="clear" w:color="auto" w:fill="E1DFDD"/>
    </w:rPr>
  </w:style>
  <w:style w:type="paragraph" w:styleId="ListParagraph">
    <w:name w:val="List Paragraph"/>
    <w:basedOn w:val="Normal"/>
    <w:uiPriority w:val="34"/>
    <w:qFormat/>
    <w:rsid w:val="00451969"/>
    <w:pPr>
      <w:ind w:left="720"/>
      <w:contextualSpacing/>
    </w:pPr>
  </w:style>
  <w:style w:type="character" w:styleId="FollowedHyperlink">
    <w:name w:val="FollowedHyperlink"/>
    <w:basedOn w:val="DefaultParagraphFont"/>
    <w:uiPriority w:val="99"/>
    <w:semiHidden/>
    <w:unhideWhenUsed/>
    <w:rsid w:val="00DF71D6"/>
    <w:rPr>
      <w:color w:val="954F72" w:themeColor="followedHyperlink"/>
      <w:u w:val="single"/>
    </w:rPr>
  </w:style>
  <w:style w:type="paragraph" w:styleId="Header">
    <w:name w:val="header"/>
    <w:basedOn w:val="Normal"/>
    <w:link w:val="HeaderChar"/>
    <w:uiPriority w:val="99"/>
    <w:unhideWhenUsed/>
    <w:rsid w:val="00184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58"/>
  </w:style>
  <w:style w:type="paragraph" w:styleId="Footer">
    <w:name w:val="footer"/>
    <w:basedOn w:val="Normal"/>
    <w:link w:val="FooterChar"/>
    <w:uiPriority w:val="99"/>
    <w:unhideWhenUsed/>
    <w:rsid w:val="00184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58"/>
  </w:style>
  <w:style w:type="paragraph" w:styleId="NoSpacing">
    <w:name w:val="No Spacing"/>
    <w:uiPriority w:val="1"/>
    <w:qFormat/>
    <w:rsid w:val="005D2230"/>
    <w:pPr>
      <w:spacing w:after="0" w:line="240" w:lineRule="auto"/>
    </w:pPr>
  </w:style>
  <w:style w:type="character" w:customStyle="1" w:styleId="Heading1Char">
    <w:name w:val="Heading 1 Char"/>
    <w:basedOn w:val="DefaultParagraphFont"/>
    <w:link w:val="Heading1"/>
    <w:uiPriority w:val="9"/>
    <w:rsid w:val="0049579A"/>
    <w:rPr>
      <w:rFonts w:asciiTheme="majorHAnsi" w:eastAsia="MS Mincho" w:hAnsiTheme="majorHAnsi" w:cstheme="majorBidi"/>
      <w:b/>
      <w:sz w:val="24"/>
      <w:szCs w:val="24"/>
    </w:rPr>
  </w:style>
  <w:style w:type="paragraph" w:customStyle="1" w:styleId="1">
    <w:name w:val="スタイル1"/>
    <w:basedOn w:val="Heading1"/>
    <w:qFormat/>
    <w:rsid w:val="0049579A"/>
  </w:style>
  <w:style w:type="paragraph" w:customStyle="1" w:styleId="2">
    <w:name w:val="スタイル2"/>
    <w:basedOn w:val="Heading1"/>
    <w:rsid w:val="0049579A"/>
    <w:pPr>
      <w:numPr>
        <w:numId w:val="14"/>
      </w:numPr>
    </w:pPr>
    <w:rPr>
      <w:b w:val="0"/>
    </w:rPr>
  </w:style>
  <w:style w:type="character" w:customStyle="1" w:styleId="Heading2Char">
    <w:name w:val="Heading 2 Char"/>
    <w:basedOn w:val="DefaultParagraphFont"/>
    <w:link w:val="Heading2"/>
    <w:uiPriority w:val="9"/>
    <w:rsid w:val="005E2DF4"/>
    <w:rPr>
      <w:rFonts w:ascii="Times New Roman" w:eastAsia="MS Mincho" w:hAnsi="Times New Roman" w:cs="Times New Roman"/>
      <w:b/>
      <w:bCs/>
      <w:color w:val="000000" w:themeColor="text1"/>
    </w:rPr>
  </w:style>
  <w:style w:type="character" w:styleId="CommentReference">
    <w:name w:val="annotation reference"/>
    <w:basedOn w:val="DefaultParagraphFont"/>
    <w:uiPriority w:val="99"/>
    <w:semiHidden/>
    <w:unhideWhenUsed/>
    <w:rsid w:val="007E2DD6"/>
    <w:rPr>
      <w:sz w:val="18"/>
      <w:szCs w:val="18"/>
    </w:rPr>
  </w:style>
  <w:style w:type="paragraph" w:styleId="CommentText">
    <w:name w:val="annotation text"/>
    <w:basedOn w:val="Normal"/>
    <w:link w:val="CommentTextChar"/>
    <w:uiPriority w:val="99"/>
    <w:semiHidden/>
    <w:unhideWhenUsed/>
    <w:rsid w:val="007E2DD6"/>
  </w:style>
  <w:style w:type="character" w:customStyle="1" w:styleId="CommentTextChar">
    <w:name w:val="Comment Text Char"/>
    <w:basedOn w:val="DefaultParagraphFont"/>
    <w:link w:val="CommentText"/>
    <w:uiPriority w:val="99"/>
    <w:semiHidden/>
    <w:rsid w:val="007E2DD6"/>
  </w:style>
  <w:style w:type="paragraph" w:styleId="CommentSubject">
    <w:name w:val="annotation subject"/>
    <w:basedOn w:val="CommentText"/>
    <w:next w:val="CommentText"/>
    <w:link w:val="CommentSubjectChar"/>
    <w:uiPriority w:val="99"/>
    <w:semiHidden/>
    <w:unhideWhenUsed/>
    <w:rsid w:val="007E2DD6"/>
    <w:rPr>
      <w:b/>
      <w:bCs/>
    </w:rPr>
  </w:style>
  <w:style w:type="character" w:customStyle="1" w:styleId="CommentSubjectChar">
    <w:name w:val="Comment Subject Char"/>
    <w:basedOn w:val="CommentTextChar"/>
    <w:link w:val="CommentSubject"/>
    <w:uiPriority w:val="99"/>
    <w:semiHidden/>
    <w:rsid w:val="007E2DD6"/>
    <w:rPr>
      <w:b/>
      <w:bCs/>
    </w:rPr>
  </w:style>
  <w:style w:type="paragraph" w:styleId="Revision">
    <w:name w:val="Revision"/>
    <w:hidden/>
    <w:uiPriority w:val="99"/>
    <w:semiHidden/>
    <w:rsid w:val="004D2115"/>
    <w:pPr>
      <w:spacing w:after="0" w:line="240" w:lineRule="auto"/>
    </w:pPr>
  </w:style>
  <w:style w:type="character" w:customStyle="1" w:styleId="Heading3Char">
    <w:name w:val="Heading 3 Char"/>
    <w:basedOn w:val="DefaultParagraphFont"/>
    <w:link w:val="Heading3"/>
    <w:uiPriority w:val="9"/>
    <w:rsid w:val="00B333CC"/>
    <w:rPr>
      <w:rFonts w:ascii="Times New Roman" w:eastAsia="MS Mincho"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495">
      <w:bodyDiv w:val="1"/>
      <w:marLeft w:val="0"/>
      <w:marRight w:val="0"/>
      <w:marTop w:val="0"/>
      <w:marBottom w:val="0"/>
      <w:divBdr>
        <w:top w:val="none" w:sz="0" w:space="0" w:color="auto"/>
        <w:left w:val="none" w:sz="0" w:space="0" w:color="auto"/>
        <w:bottom w:val="none" w:sz="0" w:space="0" w:color="auto"/>
        <w:right w:val="none" w:sz="0" w:space="0" w:color="auto"/>
      </w:divBdr>
    </w:div>
    <w:div w:id="525605273">
      <w:bodyDiv w:val="1"/>
      <w:marLeft w:val="0"/>
      <w:marRight w:val="0"/>
      <w:marTop w:val="0"/>
      <w:marBottom w:val="0"/>
      <w:divBdr>
        <w:top w:val="none" w:sz="0" w:space="0" w:color="auto"/>
        <w:left w:val="none" w:sz="0" w:space="0" w:color="auto"/>
        <w:bottom w:val="none" w:sz="0" w:space="0" w:color="auto"/>
        <w:right w:val="none" w:sz="0" w:space="0" w:color="auto"/>
      </w:divBdr>
    </w:div>
    <w:div w:id="831457347">
      <w:bodyDiv w:val="1"/>
      <w:marLeft w:val="0"/>
      <w:marRight w:val="0"/>
      <w:marTop w:val="0"/>
      <w:marBottom w:val="0"/>
      <w:divBdr>
        <w:top w:val="none" w:sz="0" w:space="0" w:color="auto"/>
        <w:left w:val="none" w:sz="0" w:space="0" w:color="auto"/>
        <w:bottom w:val="none" w:sz="0" w:space="0" w:color="auto"/>
        <w:right w:val="none" w:sz="0" w:space="0" w:color="auto"/>
      </w:divBdr>
    </w:div>
    <w:div w:id="1636376371">
      <w:bodyDiv w:val="1"/>
      <w:marLeft w:val="0"/>
      <w:marRight w:val="0"/>
      <w:marTop w:val="0"/>
      <w:marBottom w:val="0"/>
      <w:divBdr>
        <w:top w:val="none" w:sz="0" w:space="0" w:color="auto"/>
        <w:left w:val="none" w:sz="0" w:space="0" w:color="auto"/>
        <w:bottom w:val="none" w:sz="0" w:space="0" w:color="auto"/>
        <w:right w:val="none" w:sz="0" w:space="0" w:color="auto"/>
      </w:divBdr>
      <w:divsChild>
        <w:div w:id="1206481715">
          <w:marLeft w:val="0"/>
          <w:marRight w:val="0"/>
          <w:marTop w:val="0"/>
          <w:marBottom w:val="0"/>
          <w:divBdr>
            <w:top w:val="single" w:sz="2" w:space="0" w:color="D9D9E3"/>
            <w:left w:val="single" w:sz="2" w:space="0" w:color="D9D9E3"/>
            <w:bottom w:val="single" w:sz="2" w:space="0" w:color="D9D9E3"/>
            <w:right w:val="single" w:sz="2" w:space="0" w:color="D9D9E3"/>
          </w:divBdr>
          <w:divsChild>
            <w:div w:id="588655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332615">
                  <w:marLeft w:val="0"/>
                  <w:marRight w:val="0"/>
                  <w:marTop w:val="0"/>
                  <w:marBottom w:val="0"/>
                  <w:divBdr>
                    <w:top w:val="single" w:sz="2" w:space="0" w:color="D9D9E3"/>
                    <w:left w:val="single" w:sz="2" w:space="0" w:color="D9D9E3"/>
                    <w:bottom w:val="single" w:sz="2" w:space="0" w:color="D9D9E3"/>
                    <w:right w:val="single" w:sz="2" w:space="0" w:color="D9D9E3"/>
                  </w:divBdr>
                  <w:divsChild>
                    <w:div w:id="165634942">
                      <w:marLeft w:val="0"/>
                      <w:marRight w:val="0"/>
                      <w:marTop w:val="0"/>
                      <w:marBottom w:val="0"/>
                      <w:divBdr>
                        <w:top w:val="single" w:sz="2" w:space="0" w:color="D9D9E3"/>
                        <w:left w:val="single" w:sz="2" w:space="0" w:color="D9D9E3"/>
                        <w:bottom w:val="single" w:sz="2" w:space="0" w:color="D9D9E3"/>
                        <w:right w:val="single" w:sz="2" w:space="0" w:color="D9D9E3"/>
                      </w:divBdr>
                      <w:divsChild>
                        <w:div w:id="841815966">
                          <w:marLeft w:val="0"/>
                          <w:marRight w:val="0"/>
                          <w:marTop w:val="0"/>
                          <w:marBottom w:val="0"/>
                          <w:divBdr>
                            <w:top w:val="single" w:sz="2" w:space="0" w:color="D9D9E3"/>
                            <w:left w:val="single" w:sz="2" w:space="0" w:color="D9D9E3"/>
                            <w:bottom w:val="single" w:sz="2" w:space="0" w:color="D9D9E3"/>
                            <w:right w:val="single" w:sz="2" w:space="0" w:color="D9D9E3"/>
                          </w:divBdr>
                          <w:divsChild>
                            <w:div w:id="2133087392">
                              <w:marLeft w:val="0"/>
                              <w:marRight w:val="0"/>
                              <w:marTop w:val="0"/>
                              <w:marBottom w:val="0"/>
                              <w:divBdr>
                                <w:top w:val="single" w:sz="2" w:space="0" w:color="D9D9E3"/>
                                <w:left w:val="single" w:sz="2" w:space="0" w:color="D9D9E3"/>
                                <w:bottom w:val="single" w:sz="2" w:space="0" w:color="D9D9E3"/>
                                <w:right w:val="single" w:sz="2" w:space="0" w:color="D9D9E3"/>
                              </w:divBdr>
                              <w:divsChild>
                                <w:div w:id="1854953525">
                                  <w:marLeft w:val="0"/>
                                  <w:marRight w:val="0"/>
                                  <w:marTop w:val="0"/>
                                  <w:marBottom w:val="0"/>
                                  <w:divBdr>
                                    <w:top w:val="single" w:sz="2" w:space="0" w:color="D9D9E3"/>
                                    <w:left w:val="single" w:sz="2" w:space="0" w:color="D9D9E3"/>
                                    <w:bottom w:val="single" w:sz="2" w:space="0" w:color="D9D9E3"/>
                                    <w:right w:val="single" w:sz="2" w:space="0" w:color="D9D9E3"/>
                                  </w:divBdr>
                                  <w:divsChild>
                                    <w:div w:id="1788964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7581380">
          <w:marLeft w:val="0"/>
          <w:marRight w:val="0"/>
          <w:marTop w:val="0"/>
          <w:marBottom w:val="0"/>
          <w:divBdr>
            <w:top w:val="single" w:sz="2" w:space="0" w:color="D9D9E3"/>
            <w:left w:val="single" w:sz="2" w:space="0" w:color="D9D9E3"/>
            <w:bottom w:val="single" w:sz="2" w:space="0" w:color="D9D9E3"/>
            <w:right w:val="single" w:sz="2" w:space="0" w:color="D9D9E3"/>
          </w:divBdr>
          <w:divsChild>
            <w:div w:id="52780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093164">
                  <w:marLeft w:val="0"/>
                  <w:marRight w:val="0"/>
                  <w:marTop w:val="0"/>
                  <w:marBottom w:val="0"/>
                  <w:divBdr>
                    <w:top w:val="single" w:sz="2" w:space="0" w:color="D9D9E3"/>
                    <w:left w:val="single" w:sz="2" w:space="0" w:color="D9D9E3"/>
                    <w:bottom w:val="single" w:sz="2" w:space="0" w:color="D9D9E3"/>
                    <w:right w:val="single" w:sz="2" w:space="0" w:color="D9D9E3"/>
                  </w:divBdr>
                  <w:divsChild>
                    <w:div w:id="640883859">
                      <w:marLeft w:val="0"/>
                      <w:marRight w:val="0"/>
                      <w:marTop w:val="0"/>
                      <w:marBottom w:val="0"/>
                      <w:divBdr>
                        <w:top w:val="single" w:sz="2" w:space="0" w:color="D9D9E3"/>
                        <w:left w:val="single" w:sz="2" w:space="0" w:color="D9D9E3"/>
                        <w:bottom w:val="single" w:sz="2" w:space="0" w:color="D9D9E3"/>
                        <w:right w:val="single" w:sz="2" w:space="0" w:color="D9D9E3"/>
                      </w:divBdr>
                      <w:divsChild>
                        <w:div w:id="1793860001">
                          <w:marLeft w:val="0"/>
                          <w:marRight w:val="0"/>
                          <w:marTop w:val="0"/>
                          <w:marBottom w:val="0"/>
                          <w:divBdr>
                            <w:top w:val="single" w:sz="2" w:space="0" w:color="D9D9E3"/>
                            <w:left w:val="single" w:sz="2" w:space="0" w:color="D9D9E3"/>
                            <w:bottom w:val="single" w:sz="2" w:space="0" w:color="D9D9E3"/>
                            <w:right w:val="single" w:sz="2" w:space="0" w:color="D9D9E3"/>
                          </w:divBdr>
                          <w:divsChild>
                            <w:div w:id="1370375052">
                              <w:marLeft w:val="0"/>
                              <w:marRight w:val="0"/>
                              <w:marTop w:val="0"/>
                              <w:marBottom w:val="0"/>
                              <w:divBdr>
                                <w:top w:val="single" w:sz="2" w:space="0" w:color="D9D9E3"/>
                                <w:left w:val="single" w:sz="2" w:space="0" w:color="D9D9E3"/>
                                <w:bottom w:val="single" w:sz="2" w:space="0" w:color="D9D9E3"/>
                                <w:right w:val="single" w:sz="2" w:space="0" w:color="D9D9E3"/>
                              </w:divBdr>
                              <w:divsChild>
                                <w:div w:id="491407814">
                                  <w:marLeft w:val="0"/>
                                  <w:marRight w:val="0"/>
                                  <w:marTop w:val="0"/>
                                  <w:marBottom w:val="0"/>
                                  <w:divBdr>
                                    <w:top w:val="single" w:sz="2" w:space="0" w:color="D9D9E3"/>
                                    <w:left w:val="single" w:sz="2" w:space="0" w:color="D9D9E3"/>
                                    <w:bottom w:val="single" w:sz="2" w:space="0" w:color="D9D9E3"/>
                                    <w:right w:val="single" w:sz="2" w:space="0" w:color="D9D9E3"/>
                                  </w:divBdr>
                                  <w:divsChild>
                                    <w:div w:id="646978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5770665">
                      <w:marLeft w:val="0"/>
                      <w:marRight w:val="0"/>
                      <w:marTop w:val="0"/>
                      <w:marBottom w:val="0"/>
                      <w:divBdr>
                        <w:top w:val="single" w:sz="2" w:space="0" w:color="D9D9E3"/>
                        <w:left w:val="single" w:sz="2" w:space="0" w:color="D9D9E3"/>
                        <w:bottom w:val="single" w:sz="2" w:space="0" w:color="D9D9E3"/>
                        <w:right w:val="single" w:sz="2" w:space="0" w:color="D9D9E3"/>
                      </w:divBdr>
                      <w:divsChild>
                        <w:div w:id="824667810">
                          <w:marLeft w:val="0"/>
                          <w:marRight w:val="0"/>
                          <w:marTop w:val="0"/>
                          <w:marBottom w:val="0"/>
                          <w:divBdr>
                            <w:top w:val="single" w:sz="2" w:space="0" w:color="D9D9E3"/>
                            <w:left w:val="single" w:sz="2" w:space="0" w:color="D9D9E3"/>
                            <w:bottom w:val="single" w:sz="2" w:space="0" w:color="D9D9E3"/>
                            <w:right w:val="single" w:sz="2" w:space="0" w:color="D9D9E3"/>
                          </w:divBdr>
                        </w:div>
                        <w:div w:id="1430614092">
                          <w:marLeft w:val="0"/>
                          <w:marRight w:val="0"/>
                          <w:marTop w:val="0"/>
                          <w:marBottom w:val="0"/>
                          <w:divBdr>
                            <w:top w:val="single" w:sz="2" w:space="0" w:color="D9D9E3"/>
                            <w:left w:val="single" w:sz="2" w:space="0" w:color="D9D9E3"/>
                            <w:bottom w:val="single" w:sz="2" w:space="0" w:color="D9D9E3"/>
                            <w:right w:val="single" w:sz="2" w:space="0" w:color="D9D9E3"/>
                          </w:divBdr>
                          <w:divsChild>
                            <w:div w:id="1902279874">
                              <w:marLeft w:val="0"/>
                              <w:marRight w:val="0"/>
                              <w:marTop w:val="0"/>
                              <w:marBottom w:val="0"/>
                              <w:divBdr>
                                <w:top w:val="single" w:sz="2" w:space="0" w:color="D9D9E3"/>
                                <w:left w:val="single" w:sz="2" w:space="0" w:color="D9D9E3"/>
                                <w:bottom w:val="single" w:sz="2" w:space="0" w:color="D9D9E3"/>
                                <w:right w:val="single" w:sz="2" w:space="0" w:color="D9D9E3"/>
                              </w:divBdr>
                              <w:divsChild>
                                <w:div w:id="1332682467">
                                  <w:marLeft w:val="0"/>
                                  <w:marRight w:val="0"/>
                                  <w:marTop w:val="0"/>
                                  <w:marBottom w:val="0"/>
                                  <w:divBdr>
                                    <w:top w:val="single" w:sz="2" w:space="0" w:color="D9D9E3"/>
                                    <w:left w:val="single" w:sz="2" w:space="0" w:color="D9D9E3"/>
                                    <w:bottom w:val="single" w:sz="2" w:space="0" w:color="D9D9E3"/>
                                    <w:right w:val="single" w:sz="2" w:space="0" w:color="D9D9E3"/>
                                  </w:divBdr>
                                  <w:divsChild>
                                    <w:div w:id="193516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2284220">
          <w:marLeft w:val="0"/>
          <w:marRight w:val="0"/>
          <w:marTop w:val="0"/>
          <w:marBottom w:val="0"/>
          <w:divBdr>
            <w:top w:val="single" w:sz="2" w:space="0" w:color="D9D9E3"/>
            <w:left w:val="single" w:sz="2" w:space="0" w:color="D9D9E3"/>
            <w:bottom w:val="single" w:sz="2" w:space="0" w:color="D9D9E3"/>
            <w:right w:val="single" w:sz="2" w:space="0" w:color="D9D9E3"/>
          </w:divBdr>
          <w:divsChild>
            <w:div w:id="1420441486">
              <w:marLeft w:val="0"/>
              <w:marRight w:val="0"/>
              <w:marTop w:val="100"/>
              <w:marBottom w:val="100"/>
              <w:divBdr>
                <w:top w:val="single" w:sz="2" w:space="0" w:color="D9D9E3"/>
                <w:left w:val="single" w:sz="2" w:space="0" w:color="D9D9E3"/>
                <w:bottom w:val="single" w:sz="2" w:space="0" w:color="D9D9E3"/>
                <w:right w:val="single" w:sz="2" w:space="0" w:color="D9D9E3"/>
              </w:divBdr>
              <w:divsChild>
                <w:div w:id="636842675">
                  <w:marLeft w:val="0"/>
                  <w:marRight w:val="0"/>
                  <w:marTop w:val="0"/>
                  <w:marBottom w:val="0"/>
                  <w:divBdr>
                    <w:top w:val="single" w:sz="2" w:space="0" w:color="D9D9E3"/>
                    <w:left w:val="single" w:sz="2" w:space="0" w:color="D9D9E3"/>
                    <w:bottom w:val="single" w:sz="2" w:space="0" w:color="D9D9E3"/>
                    <w:right w:val="single" w:sz="2" w:space="0" w:color="D9D9E3"/>
                  </w:divBdr>
                  <w:divsChild>
                    <w:div w:id="1311903211">
                      <w:marLeft w:val="0"/>
                      <w:marRight w:val="0"/>
                      <w:marTop w:val="0"/>
                      <w:marBottom w:val="0"/>
                      <w:divBdr>
                        <w:top w:val="single" w:sz="2" w:space="0" w:color="D9D9E3"/>
                        <w:left w:val="single" w:sz="2" w:space="0" w:color="D9D9E3"/>
                        <w:bottom w:val="single" w:sz="2" w:space="0" w:color="D9D9E3"/>
                        <w:right w:val="single" w:sz="2" w:space="0" w:color="D9D9E3"/>
                      </w:divBdr>
                      <w:divsChild>
                        <w:div w:id="1396854184">
                          <w:marLeft w:val="0"/>
                          <w:marRight w:val="0"/>
                          <w:marTop w:val="0"/>
                          <w:marBottom w:val="0"/>
                          <w:divBdr>
                            <w:top w:val="single" w:sz="2" w:space="0" w:color="D9D9E3"/>
                            <w:left w:val="single" w:sz="2" w:space="0" w:color="D9D9E3"/>
                            <w:bottom w:val="single" w:sz="2" w:space="0" w:color="D9D9E3"/>
                            <w:right w:val="single" w:sz="2" w:space="0" w:color="D9D9E3"/>
                          </w:divBdr>
                          <w:divsChild>
                            <w:div w:id="201288360">
                              <w:marLeft w:val="0"/>
                              <w:marRight w:val="0"/>
                              <w:marTop w:val="0"/>
                              <w:marBottom w:val="0"/>
                              <w:divBdr>
                                <w:top w:val="single" w:sz="2" w:space="0" w:color="D9D9E3"/>
                                <w:left w:val="single" w:sz="2" w:space="0" w:color="D9D9E3"/>
                                <w:bottom w:val="single" w:sz="2" w:space="0" w:color="D9D9E3"/>
                                <w:right w:val="single" w:sz="2" w:space="0" w:color="D9D9E3"/>
                              </w:divBdr>
                              <w:divsChild>
                                <w:div w:id="546340436">
                                  <w:marLeft w:val="0"/>
                                  <w:marRight w:val="0"/>
                                  <w:marTop w:val="0"/>
                                  <w:marBottom w:val="0"/>
                                  <w:divBdr>
                                    <w:top w:val="single" w:sz="2" w:space="0" w:color="D9D9E3"/>
                                    <w:left w:val="single" w:sz="2" w:space="0" w:color="D9D9E3"/>
                                    <w:bottom w:val="single" w:sz="2" w:space="0" w:color="D9D9E3"/>
                                    <w:right w:val="single" w:sz="2" w:space="0" w:color="D9D9E3"/>
                                  </w:divBdr>
                                  <w:divsChild>
                                    <w:div w:id="1858034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6990312">
                      <w:marLeft w:val="0"/>
                      <w:marRight w:val="0"/>
                      <w:marTop w:val="0"/>
                      <w:marBottom w:val="0"/>
                      <w:divBdr>
                        <w:top w:val="single" w:sz="2" w:space="0" w:color="D9D9E3"/>
                        <w:left w:val="single" w:sz="2" w:space="0" w:color="D9D9E3"/>
                        <w:bottom w:val="single" w:sz="2" w:space="0" w:color="D9D9E3"/>
                        <w:right w:val="single" w:sz="2" w:space="0" w:color="D9D9E3"/>
                      </w:divBdr>
                      <w:divsChild>
                        <w:div w:id="2139685431">
                          <w:marLeft w:val="0"/>
                          <w:marRight w:val="0"/>
                          <w:marTop w:val="0"/>
                          <w:marBottom w:val="0"/>
                          <w:divBdr>
                            <w:top w:val="single" w:sz="2" w:space="0" w:color="D9D9E3"/>
                            <w:left w:val="single" w:sz="2" w:space="0" w:color="D9D9E3"/>
                            <w:bottom w:val="single" w:sz="2" w:space="0" w:color="D9D9E3"/>
                            <w:right w:val="single" w:sz="2" w:space="0" w:color="D9D9E3"/>
                          </w:divBdr>
                        </w:div>
                        <w:div w:id="1406342170">
                          <w:marLeft w:val="0"/>
                          <w:marRight w:val="0"/>
                          <w:marTop w:val="0"/>
                          <w:marBottom w:val="0"/>
                          <w:divBdr>
                            <w:top w:val="single" w:sz="2" w:space="0" w:color="D9D9E3"/>
                            <w:left w:val="single" w:sz="2" w:space="0" w:color="D9D9E3"/>
                            <w:bottom w:val="single" w:sz="2" w:space="0" w:color="D9D9E3"/>
                            <w:right w:val="single" w:sz="2" w:space="0" w:color="D9D9E3"/>
                          </w:divBdr>
                          <w:divsChild>
                            <w:div w:id="1088575933">
                              <w:marLeft w:val="0"/>
                              <w:marRight w:val="0"/>
                              <w:marTop w:val="0"/>
                              <w:marBottom w:val="0"/>
                              <w:divBdr>
                                <w:top w:val="single" w:sz="2" w:space="0" w:color="D9D9E3"/>
                                <w:left w:val="single" w:sz="2" w:space="0" w:color="D9D9E3"/>
                                <w:bottom w:val="single" w:sz="2" w:space="0" w:color="D9D9E3"/>
                                <w:right w:val="single" w:sz="2" w:space="0" w:color="D9D9E3"/>
                              </w:divBdr>
                              <w:divsChild>
                                <w:div w:id="141313784">
                                  <w:marLeft w:val="0"/>
                                  <w:marRight w:val="0"/>
                                  <w:marTop w:val="0"/>
                                  <w:marBottom w:val="0"/>
                                  <w:divBdr>
                                    <w:top w:val="single" w:sz="2" w:space="0" w:color="D9D9E3"/>
                                    <w:left w:val="single" w:sz="2" w:space="0" w:color="D9D9E3"/>
                                    <w:bottom w:val="single" w:sz="2" w:space="0" w:color="D9D9E3"/>
                                    <w:right w:val="single" w:sz="2" w:space="0" w:color="D9D9E3"/>
                                  </w:divBdr>
                                  <w:divsChild>
                                    <w:div w:id="112206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589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dachi@staff.kanazawa-u.ac.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ucationinIrelandCup@enterprise-irelan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inIrelandCup@enterprise-irelan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terprise-ireland.or.jp/archives/category/%e5%a4%a7%e5%ad%a6%e7%95%99%e5%ad%a6" TargetMode="External"/><Relationship Id="rId4" Type="http://schemas.openxmlformats.org/officeDocument/2006/relationships/webSettings" Target="webSettings.xml"/><Relationship Id="rId9" Type="http://schemas.openxmlformats.org/officeDocument/2006/relationships/hyperlink" Target="https://www.kanazawa-u.ac.jp/e/about-ku/vision" TargetMode="External"/><Relationship Id="rId14" Type="http://schemas.openxmlformats.org/officeDocument/2006/relationships/hyperlink" Target="mailto:EducationinIrelandCup@enterprise-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842</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Enterprise Ireland</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Jonathan</dc:creator>
  <cp:keywords>, docId:B4960138A0422C91EBF0736AC804176E</cp:keywords>
  <dc:description/>
  <cp:lastModifiedBy>Kelly, Jonathan</cp:lastModifiedBy>
  <cp:revision>6</cp:revision>
  <cp:lastPrinted>2024-02-16T09:33:00Z</cp:lastPrinted>
  <dcterms:created xsi:type="dcterms:W3CDTF">2024-02-29T03:29:00Z</dcterms:created>
  <dcterms:modified xsi:type="dcterms:W3CDTF">2024-03-01T05:54:00Z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-1193998984</vt:i4>
  </property>
  <property fmtid="{D5CDD505-2E9C-101B-9397-08002B2CF9AE}" pid="3" name="_NewReviewCycle">
    <vt:lpwstr/>
  </property>
  <property fmtid="{D5CDD505-2E9C-101B-9397-08002B2CF9AE}" pid="4" name="_EmailSubject">
    <vt:lpwstr>Request to Upload to EI JP Webpage</vt:lpwstr>
  </property>
  <property fmtid="{D5CDD505-2E9C-101B-9397-08002B2CF9AE}" pid="5" name="_AuthorEmail">
    <vt:lpwstr>Jonathan.Kelly@enterprise-ireland.com</vt:lpwstr>
  </property>
  <property fmtid="{D5CDD505-2E9C-101B-9397-08002B2CF9AE}" pid="6" name="_AuthorEmailDisplayName">
    <vt:lpwstr>Kelly, Jonathan</vt:lpwstr>
  </property>
  <property fmtid="{D5CDD505-2E9C-101B-9397-08002B2CF9AE}" pid="8" name="_PreviousAdHocReviewCycleID">
    <vt:i4>-1463133820</vt:i4>
  </property>
</Properties>
</file>